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3" w:rsidRDefault="001F1153">
      <w:pPr>
        <w:pStyle w:val="BodyText"/>
        <w:spacing w:before="10"/>
        <w:rPr>
          <w:sz w:val="15"/>
        </w:rPr>
      </w:pPr>
      <w:bookmarkStart w:id="0" w:name="_GoBack"/>
      <w:bookmarkEnd w:id="0"/>
    </w:p>
    <w:p w:rsidR="001F1153" w:rsidRDefault="00BA6AD0">
      <w:pPr>
        <w:pStyle w:val="Heading1"/>
        <w:spacing w:before="90"/>
        <w:ind w:left="1707"/>
      </w:pPr>
      <w:r>
        <w:rPr>
          <w:u w:val="thick"/>
        </w:rPr>
        <w:t>FY 2019 OFFICIAL NURSE CATEGORY CURRICULUM VITAE</w:t>
      </w:r>
    </w:p>
    <w:p w:rsidR="001F1153" w:rsidRDefault="001F1153">
      <w:pPr>
        <w:pStyle w:val="BodyText"/>
        <w:spacing w:before="11"/>
        <w:rPr>
          <w:b/>
          <w:sz w:val="16"/>
        </w:rPr>
      </w:pPr>
    </w:p>
    <w:p w:rsidR="001F1153" w:rsidRDefault="00BA6AD0">
      <w:pPr>
        <w:spacing w:before="90"/>
        <w:ind w:left="3691" w:right="3768"/>
        <w:jc w:val="center"/>
        <w:rPr>
          <w:b/>
          <w:sz w:val="24"/>
        </w:rPr>
      </w:pPr>
      <w:r>
        <w:rPr>
          <w:b/>
          <w:sz w:val="24"/>
        </w:rPr>
        <w:t>RANK FIRST MIDDLE LAST</w:t>
      </w:r>
    </w:p>
    <w:p w:rsidR="001F1153" w:rsidRDefault="00BA6AD0">
      <w:pPr>
        <w:spacing w:before="5"/>
        <w:ind w:left="3691" w:right="3770"/>
        <w:jc w:val="center"/>
        <w:rPr>
          <w:b/>
          <w:sz w:val="24"/>
        </w:rPr>
      </w:pPr>
      <w:r>
        <w:rPr>
          <w:b/>
          <w:sz w:val="24"/>
        </w:rPr>
        <w:t>(Degree(s) and Certification (s))</w:t>
      </w:r>
    </w:p>
    <w:p w:rsidR="001F1153" w:rsidRDefault="00BA6AD0">
      <w:pPr>
        <w:pStyle w:val="BodyText"/>
        <w:spacing w:before="1"/>
        <w:ind w:left="3691" w:right="3768"/>
        <w:jc w:val="center"/>
      </w:pPr>
      <w:r>
        <w:t>OPDIV NAME</w:t>
      </w:r>
    </w:p>
    <w:p w:rsidR="001F1153" w:rsidRDefault="00BA6AD0">
      <w:pPr>
        <w:pStyle w:val="BodyText"/>
        <w:spacing w:before="3" w:line="242" w:lineRule="auto"/>
        <w:ind w:left="4644" w:right="4722"/>
        <w:jc w:val="center"/>
      </w:pPr>
      <w:r>
        <w:t>Work Address Work email</w:t>
      </w:r>
    </w:p>
    <w:p w:rsidR="001F1153" w:rsidRDefault="00BA6AD0">
      <w:pPr>
        <w:pStyle w:val="BodyText"/>
        <w:spacing w:before="2"/>
        <w:ind w:left="3691" w:right="3770"/>
        <w:jc w:val="center"/>
      </w:pPr>
      <w:r>
        <w:t>Work phone number</w:t>
      </w:r>
    </w:p>
    <w:p w:rsidR="001F1153" w:rsidRDefault="001F1153">
      <w:pPr>
        <w:pStyle w:val="BodyText"/>
        <w:spacing w:before="4"/>
        <w:rPr>
          <w:sz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1503"/>
      </w:tblGrid>
      <w:tr w:rsidR="001F1153">
        <w:trPr>
          <w:trHeight w:val="275"/>
        </w:trPr>
        <w:tc>
          <w:tcPr>
            <w:tcW w:w="3790" w:type="dxa"/>
          </w:tcPr>
          <w:p w:rsidR="001F1153" w:rsidRDefault="00BA6AD0">
            <w:pPr>
              <w:pStyle w:val="TableParagraph"/>
              <w:spacing w:before="0" w:line="255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Called to Active Duty Date</w:t>
            </w:r>
          </w:p>
        </w:tc>
        <w:tc>
          <w:tcPr>
            <w:tcW w:w="1503" w:type="dxa"/>
          </w:tcPr>
          <w:p w:rsidR="001F1153" w:rsidRDefault="00BA6AD0">
            <w:pPr>
              <w:pStyle w:val="TableParagraph"/>
              <w:spacing w:before="0" w:line="25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06/01/2009</w:t>
            </w:r>
          </w:p>
        </w:tc>
      </w:tr>
      <w:tr w:rsidR="001F1153">
        <w:trPr>
          <w:trHeight w:val="275"/>
        </w:trPr>
        <w:tc>
          <w:tcPr>
            <w:tcW w:w="3790" w:type="dxa"/>
          </w:tcPr>
          <w:p w:rsidR="001F1153" w:rsidRDefault="00BA6AD0">
            <w:pPr>
              <w:pStyle w:val="TableParagraph"/>
              <w:spacing w:before="0" w:line="255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Last Temporary Promotion Date</w:t>
            </w:r>
          </w:p>
        </w:tc>
        <w:tc>
          <w:tcPr>
            <w:tcW w:w="1503" w:type="dxa"/>
          </w:tcPr>
          <w:p w:rsidR="001F1153" w:rsidRDefault="00BA6AD0">
            <w:pPr>
              <w:pStyle w:val="TableParagraph"/>
              <w:spacing w:before="0" w:line="25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01/01/2014</w:t>
            </w:r>
          </w:p>
        </w:tc>
      </w:tr>
    </w:tbl>
    <w:p w:rsidR="001F1153" w:rsidRDefault="001F1153">
      <w:pPr>
        <w:pStyle w:val="BodyText"/>
        <w:spacing w:before="8"/>
      </w:pPr>
    </w:p>
    <w:p w:rsidR="001F1153" w:rsidRDefault="00BA6AD0">
      <w:pPr>
        <w:pStyle w:val="Heading1"/>
      </w:pPr>
      <w:r>
        <w:t>USPHS CAREER PROGRESSION OVERVIEW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350"/>
        <w:gridCol w:w="1080"/>
        <w:gridCol w:w="1890"/>
        <w:gridCol w:w="1800"/>
        <w:gridCol w:w="1620"/>
      </w:tblGrid>
      <w:tr w:rsidR="001F1153">
        <w:trPr>
          <w:trHeight w:val="773"/>
        </w:trPr>
        <w:tc>
          <w:tcPr>
            <w:tcW w:w="1260" w:type="dxa"/>
          </w:tcPr>
          <w:p w:rsidR="001F1153" w:rsidRDefault="00BA6AD0">
            <w:pPr>
              <w:pStyle w:val="TableParagraph"/>
              <w:spacing w:before="133"/>
              <w:ind w:left="410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1F1153" w:rsidRDefault="00BA6AD0">
            <w:pPr>
              <w:pStyle w:val="TableParagraph"/>
              <w:spacing w:before="3" w:line="258" w:lineRule="exact"/>
              <w:ind w:left="171" w:right="161"/>
              <w:rPr>
                <w:b/>
              </w:rPr>
            </w:pPr>
            <w:r>
              <w:rPr>
                <w:b/>
              </w:rPr>
              <w:t>Temporary Rank &amp; Grade</w:t>
            </w:r>
          </w:p>
        </w:tc>
        <w:tc>
          <w:tcPr>
            <w:tcW w:w="1350" w:type="dxa"/>
          </w:tcPr>
          <w:p w:rsidR="001F1153" w:rsidRDefault="00BA6AD0">
            <w:pPr>
              <w:pStyle w:val="TableParagraph"/>
              <w:spacing w:before="133" w:line="244" w:lineRule="auto"/>
              <w:ind w:left="375" w:right="346" w:firstLine="49"/>
              <w:jc w:val="left"/>
              <w:rPr>
                <w:b/>
              </w:rPr>
            </w:pPr>
            <w:r>
              <w:rPr>
                <w:b/>
              </w:rPr>
              <w:t>Billet Grade</w:t>
            </w:r>
          </w:p>
        </w:tc>
        <w:tc>
          <w:tcPr>
            <w:tcW w:w="1080" w:type="dxa"/>
          </w:tcPr>
          <w:p w:rsidR="001F1153" w:rsidRDefault="00BA6AD0">
            <w:pPr>
              <w:pStyle w:val="TableParagraph"/>
              <w:spacing w:before="3" w:line="258" w:lineRule="exact"/>
              <w:ind w:left="160" w:right="149" w:hanging="1"/>
              <w:rPr>
                <w:b/>
              </w:rPr>
            </w:pPr>
            <w:r>
              <w:rPr>
                <w:b/>
              </w:rPr>
              <w:t xml:space="preserve">Agency </w:t>
            </w:r>
            <w:r>
              <w:rPr>
                <w:b/>
                <w:w w:val="95"/>
              </w:rPr>
              <w:t xml:space="preserve">Position </w:t>
            </w:r>
            <w:r>
              <w:rPr>
                <w:b/>
              </w:rPr>
              <w:t>Type</w:t>
            </w:r>
          </w:p>
        </w:tc>
        <w:tc>
          <w:tcPr>
            <w:tcW w:w="1890" w:type="dxa"/>
          </w:tcPr>
          <w:p w:rsidR="001F1153" w:rsidRDefault="00BA6AD0">
            <w:pPr>
              <w:pStyle w:val="TableParagraph"/>
              <w:spacing w:before="133" w:line="244" w:lineRule="auto"/>
              <w:ind w:left="724" w:right="162" w:hanging="536"/>
              <w:jc w:val="left"/>
              <w:rPr>
                <w:b/>
              </w:rPr>
            </w:pPr>
            <w:r>
              <w:rPr>
                <w:b/>
              </w:rPr>
              <w:t>Agency Position Title</w:t>
            </w:r>
          </w:p>
        </w:tc>
        <w:tc>
          <w:tcPr>
            <w:tcW w:w="1800" w:type="dxa"/>
          </w:tcPr>
          <w:p w:rsidR="001F1153" w:rsidRDefault="00BA6AD0">
            <w:pPr>
              <w:pStyle w:val="TableParagraph"/>
              <w:spacing w:before="133" w:line="244" w:lineRule="auto"/>
              <w:ind w:left="605" w:right="116" w:hanging="461"/>
              <w:jc w:val="left"/>
              <w:rPr>
                <w:b/>
              </w:rPr>
            </w:pPr>
            <w:r>
              <w:rPr>
                <w:b/>
              </w:rPr>
              <w:t>Agency Position Status</w:t>
            </w:r>
          </w:p>
        </w:tc>
        <w:tc>
          <w:tcPr>
            <w:tcW w:w="162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</w:rPr>
            </w:pPr>
          </w:p>
          <w:p w:rsidR="001F1153" w:rsidRDefault="00BA6AD0">
            <w:pPr>
              <w:pStyle w:val="TableParagraph"/>
              <w:spacing w:before="0"/>
              <w:ind w:left="461"/>
              <w:jc w:val="left"/>
              <w:rPr>
                <w:b/>
              </w:rPr>
            </w:pPr>
            <w:r>
              <w:rPr>
                <w:b/>
              </w:rPr>
              <w:t>Agency</w:t>
            </w:r>
          </w:p>
        </w:tc>
      </w:tr>
      <w:tr w:rsidR="001F1153">
        <w:trPr>
          <w:trHeight w:val="1014"/>
        </w:trPr>
        <w:tc>
          <w:tcPr>
            <w:tcW w:w="1260" w:type="dxa"/>
          </w:tcPr>
          <w:p w:rsidR="001F1153" w:rsidRDefault="00BA6AD0">
            <w:pPr>
              <w:pStyle w:val="TableParagraph"/>
              <w:spacing w:before="123"/>
              <w:ind w:left="108" w:right="98"/>
            </w:pPr>
            <w:r>
              <w:t>01/18/2011</w:t>
            </w:r>
          </w:p>
          <w:p w:rsidR="001F1153" w:rsidRDefault="00BA6AD0">
            <w:pPr>
              <w:pStyle w:val="TableParagraph"/>
              <w:ind w:left="9"/>
            </w:pPr>
            <w:r>
              <w:rPr>
                <w:w w:val="99"/>
              </w:rPr>
              <w:t>–</w:t>
            </w:r>
          </w:p>
          <w:p w:rsidR="001F1153" w:rsidRDefault="00BA6AD0">
            <w:pPr>
              <w:pStyle w:val="TableParagraph"/>
              <w:spacing w:before="2"/>
              <w:ind w:left="107" w:right="98"/>
            </w:pPr>
            <w:r>
              <w:t>Current</w:t>
            </w:r>
          </w:p>
        </w:tc>
        <w:tc>
          <w:tcPr>
            <w:tcW w:w="1440" w:type="dxa"/>
          </w:tcPr>
          <w:p w:rsidR="001F1153" w:rsidRDefault="001F115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1F1153" w:rsidRDefault="00BA6AD0">
            <w:pPr>
              <w:pStyle w:val="TableParagraph"/>
              <w:ind w:left="494" w:right="482"/>
            </w:pPr>
            <w:r>
              <w:rPr>
                <w:w w:val="95"/>
              </w:rPr>
              <w:t xml:space="preserve">CDR </w:t>
            </w:r>
            <w:r>
              <w:t>O-5</w:t>
            </w:r>
          </w:p>
        </w:tc>
        <w:tc>
          <w:tcPr>
            <w:tcW w:w="1350" w:type="dxa"/>
          </w:tcPr>
          <w:p w:rsidR="001F1153" w:rsidRDefault="001F115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1F1153" w:rsidRDefault="00BA6AD0">
            <w:pPr>
              <w:pStyle w:val="TableParagraph"/>
              <w:ind w:left="121" w:right="113"/>
            </w:pPr>
            <w:r>
              <w:t>O-6</w:t>
            </w:r>
          </w:p>
          <w:p w:rsidR="001F1153" w:rsidRDefault="00BA6AD0">
            <w:pPr>
              <w:pStyle w:val="TableParagraph"/>
              <w:ind w:left="121" w:right="114"/>
            </w:pPr>
            <w:r>
              <w:t>(supervisor)</w:t>
            </w:r>
          </w:p>
        </w:tc>
        <w:tc>
          <w:tcPr>
            <w:tcW w:w="108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1F1153" w:rsidRDefault="00BA6AD0">
            <w:pPr>
              <w:pStyle w:val="TableParagraph"/>
              <w:spacing w:before="0"/>
              <w:ind w:left="214"/>
              <w:jc w:val="left"/>
            </w:pPr>
            <w:r>
              <w:t>Deputy</w:t>
            </w:r>
          </w:p>
        </w:tc>
        <w:tc>
          <w:tcPr>
            <w:tcW w:w="1890" w:type="dxa"/>
          </w:tcPr>
          <w:p w:rsidR="001F1153" w:rsidRDefault="00BA6AD0">
            <w:pPr>
              <w:pStyle w:val="TableParagraph"/>
              <w:spacing w:before="0" w:line="242" w:lineRule="auto"/>
              <w:ind w:left="213" w:right="201"/>
            </w:pPr>
            <w:r>
              <w:t>Deputy Division Director, Northeastern</w:t>
            </w:r>
          </w:p>
          <w:p w:rsidR="001F1153" w:rsidRDefault="00BA6AD0">
            <w:pPr>
              <w:pStyle w:val="TableParagraph"/>
              <w:spacing w:before="0" w:line="231" w:lineRule="exact"/>
              <w:ind w:left="209" w:right="201"/>
            </w:pPr>
            <w:r>
              <w:t>Division</w:t>
            </w:r>
          </w:p>
        </w:tc>
        <w:tc>
          <w:tcPr>
            <w:tcW w:w="180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1F1153" w:rsidRDefault="00BA6AD0">
            <w:pPr>
              <w:pStyle w:val="TableParagraph"/>
              <w:ind w:left="8"/>
            </w:pPr>
            <w:r>
              <w:rPr>
                <w:w w:val="99"/>
              </w:rPr>
              <w:t>-</w:t>
            </w:r>
          </w:p>
        </w:tc>
        <w:tc>
          <w:tcPr>
            <w:tcW w:w="1620" w:type="dxa"/>
          </w:tcPr>
          <w:p w:rsidR="001F1153" w:rsidRDefault="00BA6AD0">
            <w:pPr>
              <w:pStyle w:val="TableParagraph"/>
              <w:spacing w:before="0" w:line="242" w:lineRule="auto"/>
              <w:ind w:left="108" w:right="98"/>
            </w:pPr>
            <w:r>
              <w:t>Health Resources and Services</w:t>
            </w:r>
          </w:p>
          <w:p w:rsidR="001F1153" w:rsidRDefault="00BA6AD0">
            <w:pPr>
              <w:pStyle w:val="TableParagraph"/>
              <w:spacing w:before="0" w:line="231" w:lineRule="exact"/>
              <w:ind w:left="106" w:right="98"/>
            </w:pPr>
            <w:r>
              <w:t>Administration</w:t>
            </w:r>
          </w:p>
        </w:tc>
      </w:tr>
      <w:tr w:rsidR="001F1153">
        <w:trPr>
          <w:trHeight w:val="1017"/>
        </w:trPr>
        <w:tc>
          <w:tcPr>
            <w:tcW w:w="1260" w:type="dxa"/>
          </w:tcPr>
          <w:p w:rsidR="001F1153" w:rsidRDefault="00BA6AD0">
            <w:pPr>
              <w:pStyle w:val="TableParagraph"/>
              <w:spacing w:before="0" w:line="253" w:lineRule="exact"/>
              <w:ind w:left="126"/>
              <w:jc w:val="left"/>
            </w:pPr>
            <w:r>
              <w:t>06/01/2009</w:t>
            </w:r>
          </w:p>
          <w:p w:rsidR="001F1153" w:rsidRDefault="00BA6AD0">
            <w:pPr>
              <w:pStyle w:val="TableParagraph"/>
              <w:ind w:left="127" w:right="114" w:hanging="2"/>
            </w:pPr>
            <w:r>
              <w:t>-        01/17/2011</w:t>
            </w:r>
          </w:p>
        </w:tc>
        <w:tc>
          <w:tcPr>
            <w:tcW w:w="1440" w:type="dxa"/>
          </w:tcPr>
          <w:p w:rsidR="001F1153" w:rsidRDefault="001F1153">
            <w:pPr>
              <w:pStyle w:val="TableParagraph"/>
              <w:jc w:val="left"/>
              <w:rPr>
                <w:b/>
              </w:rPr>
            </w:pPr>
          </w:p>
          <w:p w:rsidR="001F1153" w:rsidRDefault="00BA6AD0">
            <w:pPr>
              <w:pStyle w:val="TableParagraph"/>
              <w:spacing w:before="0"/>
              <w:ind w:left="494" w:right="482"/>
            </w:pPr>
            <w:r>
              <w:t>CDR</w:t>
            </w:r>
            <w:r>
              <w:rPr>
                <w:w w:val="99"/>
              </w:rPr>
              <w:t xml:space="preserve"> </w:t>
            </w:r>
            <w:r>
              <w:t>O-5</w:t>
            </w:r>
          </w:p>
        </w:tc>
        <w:tc>
          <w:tcPr>
            <w:tcW w:w="1350" w:type="dxa"/>
          </w:tcPr>
          <w:p w:rsidR="001F1153" w:rsidRDefault="00BA6AD0">
            <w:pPr>
              <w:pStyle w:val="TableParagraph"/>
              <w:spacing w:before="126"/>
              <w:ind w:left="476"/>
              <w:jc w:val="left"/>
            </w:pPr>
            <w:r>
              <w:t>O- 5</w:t>
            </w:r>
          </w:p>
          <w:p w:rsidR="001F1153" w:rsidRDefault="00BA6AD0">
            <w:pPr>
              <w:pStyle w:val="TableParagraph"/>
              <w:spacing w:before="2"/>
              <w:ind w:left="123" w:right="97" w:firstLine="312"/>
              <w:jc w:val="left"/>
            </w:pPr>
            <w:r>
              <w:t>(non- supervisory)</w:t>
            </w:r>
          </w:p>
        </w:tc>
        <w:tc>
          <w:tcPr>
            <w:tcW w:w="108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BA6AD0">
            <w:pPr>
              <w:pStyle w:val="TableParagraph"/>
              <w:spacing w:before="0"/>
              <w:ind w:left="320" w:right="260" w:hanging="31"/>
              <w:jc w:val="left"/>
            </w:pPr>
            <w:r>
              <w:t>Team Lead</w:t>
            </w:r>
          </w:p>
        </w:tc>
        <w:tc>
          <w:tcPr>
            <w:tcW w:w="1890" w:type="dxa"/>
          </w:tcPr>
          <w:p w:rsidR="001F1153" w:rsidRDefault="00BA6AD0">
            <w:pPr>
              <w:pStyle w:val="TableParagraph"/>
              <w:spacing w:before="126"/>
              <w:ind w:left="183" w:right="173" w:firstLine="1"/>
            </w:pPr>
            <w:r>
              <w:t>Team Lead, Business Analyst Officer</w:t>
            </w:r>
          </w:p>
        </w:tc>
        <w:tc>
          <w:tcPr>
            <w:tcW w:w="1800" w:type="dxa"/>
          </w:tcPr>
          <w:p w:rsidR="001F1153" w:rsidRDefault="001F1153">
            <w:pPr>
              <w:pStyle w:val="TableParagraph"/>
              <w:jc w:val="left"/>
              <w:rPr>
                <w:b/>
                <w:sz w:val="33"/>
              </w:rPr>
            </w:pPr>
          </w:p>
          <w:p w:rsidR="001F1153" w:rsidRDefault="00BA6AD0">
            <w:pPr>
              <w:pStyle w:val="TableParagraph"/>
              <w:spacing w:before="0"/>
              <w:ind w:left="141" w:right="132"/>
            </w:pPr>
            <w:r>
              <w:t>Mission Critical</w:t>
            </w:r>
          </w:p>
        </w:tc>
        <w:tc>
          <w:tcPr>
            <w:tcW w:w="1620" w:type="dxa"/>
          </w:tcPr>
          <w:p w:rsidR="001F1153" w:rsidRDefault="00BA6AD0">
            <w:pPr>
              <w:pStyle w:val="TableParagraph"/>
              <w:spacing w:before="2" w:line="254" w:lineRule="exact"/>
              <w:ind w:left="108" w:right="98"/>
            </w:pPr>
            <w:r>
              <w:t>Defense Health Agency, Department of Defense</w:t>
            </w:r>
          </w:p>
        </w:tc>
      </w:tr>
      <w:tr w:rsidR="001F1153">
        <w:trPr>
          <w:trHeight w:val="1016"/>
        </w:trPr>
        <w:tc>
          <w:tcPr>
            <w:tcW w:w="1260" w:type="dxa"/>
          </w:tcPr>
          <w:p w:rsidR="001F1153" w:rsidRDefault="00BA6AD0">
            <w:pPr>
              <w:pStyle w:val="TableParagraph"/>
              <w:spacing w:before="126"/>
              <w:ind w:left="126"/>
              <w:jc w:val="left"/>
            </w:pPr>
            <w:r>
              <w:t>01/01/2009</w:t>
            </w:r>
          </w:p>
          <w:p w:rsidR="001F1153" w:rsidRDefault="00BA6AD0">
            <w:pPr>
              <w:pStyle w:val="TableParagraph"/>
              <w:ind w:left="127" w:right="116" w:hanging="2"/>
            </w:pPr>
            <w:r>
              <w:t>-        05/28/2009</w:t>
            </w:r>
          </w:p>
        </w:tc>
        <w:tc>
          <w:tcPr>
            <w:tcW w:w="1440" w:type="dxa"/>
          </w:tcPr>
          <w:p w:rsidR="001F1153" w:rsidRDefault="001F115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1F1153" w:rsidRDefault="00BA6AD0">
            <w:pPr>
              <w:pStyle w:val="TableParagraph"/>
              <w:spacing w:before="0"/>
              <w:ind w:left="548" w:right="415" w:hanging="122"/>
              <w:jc w:val="left"/>
            </w:pPr>
            <w:r>
              <w:t>LCDR O-4</w:t>
            </w:r>
          </w:p>
        </w:tc>
        <w:tc>
          <w:tcPr>
            <w:tcW w:w="1350" w:type="dxa"/>
          </w:tcPr>
          <w:p w:rsidR="001F1153" w:rsidRDefault="00BA6AD0">
            <w:pPr>
              <w:pStyle w:val="TableParagraph"/>
              <w:spacing w:before="125"/>
              <w:ind w:left="503"/>
              <w:jc w:val="left"/>
            </w:pPr>
            <w:r>
              <w:t>O-4</w:t>
            </w:r>
          </w:p>
          <w:p w:rsidR="001F1153" w:rsidRDefault="00BA6AD0">
            <w:pPr>
              <w:pStyle w:val="TableParagraph"/>
              <w:spacing w:before="2"/>
              <w:ind w:left="123" w:right="97" w:firstLine="312"/>
              <w:jc w:val="left"/>
            </w:pPr>
            <w:r>
              <w:t>(non- supervisory)</w:t>
            </w:r>
          </w:p>
        </w:tc>
        <w:tc>
          <w:tcPr>
            <w:tcW w:w="1080" w:type="dxa"/>
          </w:tcPr>
          <w:p w:rsidR="001F1153" w:rsidRDefault="001F115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1F1153" w:rsidRDefault="00BA6AD0">
            <w:pPr>
              <w:pStyle w:val="TableParagraph"/>
              <w:spacing w:before="0"/>
              <w:ind w:left="276" w:right="248" w:firstLine="49"/>
              <w:jc w:val="left"/>
            </w:pPr>
            <w:r>
              <w:t>Staff Nurse</w:t>
            </w:r>
          </w:p>
        </w:tc>
        <w:tc>
          <w:tcPr>
            <w:tcW w:w="189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  <w:sz w:val="33"/>
              </w:rPr>
            </w:pPr>
          </w:p>
          <w:p w:rsidR="001F1153" w:rsidRDefault="00BA6AD0">
            <w:pPr>
              <w:pStyle w:val="TableParagraph"/>
              <w:spacing w:before="0"/>
              <w:ind w:left="210" w:right="201"/>
            </w:pPr>
            <w:r>
              <w:t>Staff Nurse</w:t>
            </w:r>
          </w:p>
        </w:tc>
        <w:tc>
          <w:tcPr>
            <w:tcW w:w="1800" w:type="dxa"/>
          </w:tcPr>
          <w:p w:rsidR="001F1153" w:rsidRDefault="00BA6AD0">
            <w:pPr>
              <w:pStyle w:val="TableParagraph"/>
              <w:spacing w:line="254" w:lineRule="exact"/>
              <w:ind w:left="142" w:right="132"/>
            </w:pPr>
            <w:r>
              <w:t>Isolated Hardship, Hazardous Duty, TDY (i.e. Detail)</w:t>
            </w:r>
          </w:p>
        </w:tc>
        <w:tc>
          <w:tcPr>
            <w:tcW w:w="162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BA6AD0">
            <w:pPr>
              <w:pStyle w:val="TableParagraph"/>
              <w:spacing w:before="0"/>
              <w:ind w:left="479" w:right="180" w:hanging="273"/>
              <w:jc w:val="left"/>
            </w:pPr>
            <w:r>
              <w:t>Indian Health Service</w:t>
            </w:r>
          </w:p>
        </w:tc>
      </w:tr>
      <w:tr w:rsidR="001F1153">
        <w:trPr>
          <w:trHeight w:val="761"/>
        </w:trPr>
        <w:tc>
          <w:tcPr>
            <w:tcW w:w="1260" w:type="dxa"/>
          </w:tcPr>
          <w:p w:rsidR="001F1153" w:rsidRDefault="00BA6AD0">
            <w:pPr>
              <w:pStyle w:val="TableParagraph"/>
              <w:spacing w:before="0" w:line="252" w:lineRule="exact"/>
              <w:ind w:left="182"/>
              <w:jc w:val="left"/>
            </w:pPr>
            <w:r>
              <w:t>5/27/2009</w:t>
            </w:r>
          </w:p>
          <w:p w:rsidR="001F1153" w:rsidRDefault="00BA6AD0">
            <w:pPr>
              <w:pStyle w:val="TableParagraph"/>
              <w:spacing w:line="250" w:lineRule="atLeast"/>
              <w:ind w:left="237" w:right="225" w:hanging="2"/>
            </w:pPr>
            <w:r>
              <w:t>-      1/5/2005</w:t>
            </w:r>
          </w:p>
        </w:tc>
        <w:tc>
          <w:tcPr>
            <w:tcW w:w="144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BA6AD0">
            <w:pPr>
              <w:pStyle w:val="TableParagraph"/>
              <w:spacing w:before="0"/>
              <w:ind w:left="168" w:right="161"/>
            </w:pPr>
            <w:r>
              <w:t>GS-9</w:t>
            </w:r>
          </w:p>
        </w:tc>
        <w:tc>
          <w:tcPr>
            <w:tcW w:w="135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BA6AD0">
            <w:pPr>
              <w:pStyle w:val="TableParagraph"/>
              <w:spacing w:before="0"/>
              <w:ind w:left="121" w:right="112"/>
            </w:pPr>
            <w:r>
              <w:t>N/A</w:t>
            </w:r>
          </w:p>
        </w:tc>
        <w:tc>
          <w:tcPr>
            <w:tcW w:w="1080" w:type="dxa"/>
          </w:tcPr>
          <w:p w:rsidR="001F1153" w:rsidRDefault="00BA6AD0">
            <w:pPr>
              <w:pStyle w:val="TableParagraph"/>
              <w:spacing w:before="126"/>
              <w:ind w:left="277" w:firstLine="49"/>
              <w:jc w:val="left"/>
            </w:pPr>
            <w:r>
              <w:t xml:space="preserve">Staff </w:t>
            </w:r>
            <w:r>
              <w:rPr>
                <w:w w:val="95"/>
              </w:rPr>
              <w:t>Nurse</w:t>
            </w:r>
          </w:p>
        </w:tc>
        <w:tc>
          <w:tcPr>
            <w:tcW w:w="189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BA6AD0">
            <w:pPr>
              <w:pStyle w:val="TableParagraph"/>
              <w:spacing w:before="0"/>
              <w:ind w:left="210" w:right="201"/>
            </w:pPr>
            <w:r>
              <w:t>Staff Nurse</w:t>
            </w:r>
          </w:p>
        </w:tc>
        <w:tc>
          <w:tcPr>
            <w:tcW w:w="180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F1153" w:rsidRDefault="00BA6AD0">
            <w:pPr>
              <w:pStyle w:val="TableParagraph"/>
              <w:spacing w:before="0"/>
              <w:ind w:left="8"/>
            </w:pPr>
            <w:r>
              <w:rPr>
                <w:w w:val="99"/>
              </w:rPr>
              <w:t>-</w:t>
            </w:r>
          </w:p>
        </w:tc>
        <w:tc>
          <w:tcPr>
            <w:tcW w:w="1620" w:type="dxa"/>
          </w:tcPr>
          <w:p w:rsidR="001F1153" w:rsidRDefault="00BA6AD0">
            <w:pPr>
              <w:pStyle w:val="TableParagraph"/>
              <w:spacing w:before="126"/>
              <w:ind w:left="409" w:right="141" w:hanging="237"/>
              <w:jc w:val="left"/>
            </w:pPr>
            <w:r>
              <w:t>Department of the Navy</w:t>
            </w:r>
          </w:p>
        </w:tc>
      </w:tr>
    </w:tbl>
    <w:p w:rsidR="001F1153" w:rsidRDefault="001F1153">
      <w:pPr>
        <w:pStyle w:val="BodyText"/>
        <w:spacing w:before="8"/>
        <w:rPr>
          <w:b/>
        </w:rPr>
      </w:pPr>
    </w:p>
    <w:p w:rsidR="001F1153" w:rsidRDefault="00BA6AD0">
      <w:pPr>
        <w:ind w:left="300"/>
        <w:rPr>
          <w:b/>
          <w:sz w:val="24"/>
        </w:rPr>
      </w:pPr>
      <w:r>
        <w:rPr>
          <w:b/>
          <w:sz w:val="24"/>
        </w:rPr>
        <w:t>EDUCATION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90"/>
        <w:gridCol w:w="2790"/>
        <w:gridCol w:w="2070"/>
        <w:gridCol w:w="1440"/>
      </w:tblGrid>
      <w:tr w:rsidR="001F1153">
        <w:trPr>
          <w:trHeight w:val="842"/>
        </w:trPr>
        <w:tc>
          <w:tcPr>
            <w:tcW w:w="216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7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189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211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Specialty</w:t>
            </w:r>
          </w:p>
        </w:tc>
        <w:tc>
          <w:tcPr>
            <w:tcW w:w="279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College/University</w:t>
            </w:r>
          </w:p>
        </w:tc>
        <w:tc>
          <w:tcPr>
            <w:tcW w:w="2070" w:type="dxa"/>
          </w:tcPr>
          <w:p w:rsidR="001F1153" w:rsidRDefault="001F1153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241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Year of Degree</w:t>
            </w:r>
          </w:p>
        </w:tc>
        <w:tc>
          <w:tcPr>
            <w:tcW w:w="1440" w:type="dxa"/>
          </w:tcPr>
          <w:p w:rsidR="001F1153" w:rsidRDefault="00BA6AD0">
            <w:pPr>
              <w:pStyle w:val="TableParagraph"/>
              <w:spacing w:line="280" w:lineRule="atLeast"/>
              <w:ind w:left="171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Qualifying Degree (Y/N)</w:t>
            </w:r>
          </w:p>
        </w:tc>
      </w:tr>
      <w:tr w:rsidR="001F1153">
        <w:trPr>
          <w:trHeight w:val="561"/>
        </w:trPr>
        <w:tc>
          <w:tcPr>
            <w:tcW w:w="2160" w:type="dxa"/>
          </w:tcPr>
          <w:p w:rsidR="001F1153" w:rsidRDefault="00BA6AD0">
            <w:pPr>
              <w:pStyle w:val="TableParagraph"/>
              <w:spacing w:line="280" w:lineRule="atLeast"/>
              <w:ind w:left="375" w:right="348" w:firstLine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in Public Health</w:t>
            </w:r>
          </w:p>
        </w:tc>
        <w:tc>
          <w:tcPr>
            <w:tcW w:w="1890" w:type="dxa"/>
          </w:tcPr>
          <w:p w:rsidR="001F1153" w:rsidRDefault="00BA6AD0">
            <w:pPr>
              <w:pStyle w:val="TableParagraph"/>
              <w:spacing w:before="2" w:line="280" w:lineRule="exact"/>
              <w:ind w:left="457" w:right="260" w:hanging="171"/>
              <w:jc w:val="left"/>
              <w:rPr>
                <w:sz w:val="24"/>
              </w:rPr>
            </w:pPr>
            <w:r>
              <w:rPr>
                <w:sz w:val="24"/>
              </w:rPr>
              <w:t>Public Health Education</w:t>
            </w:r>
          </w:p>
        </w:tc>
        <w:tc>
          <w:tcPr>
            <w:tcW w:w="2790" w:type="dxa"/>
          </w:tcPr>
          <w:p w:rsidR="001F1153" w:rsidRDefault="00BA6AD0">
            <w:pPr>
              <w:pStyle w:val="TableParagraph"/>
              <w:spacing w:before="2" w:line="280" w:lineRule="exact"/>
              <w:ind w:left="886" w:right="402" w:hanging="455"/>
              <w:jc w:val="left"/>
              <w:rPr>
                <w:sz w:val="24"/>
              </w:rPr>
            </w:pPr>
            <w:r>
              <w:rPr>
                <w:sz w:val="24"/>
              </w:rPr>
              <w:t>George Washington University</w:t>
            </w:r>
          </w:p>
        </w:tc>
        <w:tc>
          <w:tcPr>
            <w:tcW w:w="2070" w:type="dxa"/>
          </w:tcPr>
          <w:p w:rsidR="001F1153" w:rsidRDefault="00BA6AD0">
            <w:pPr>
              <w:pStyle w:val="TableParagraph"/>
              <w:spacing w:before="14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1F1153" w:rsidRDefault="00BA6AD0">
            <w:pPr>
              <w:pStyle w:val="TableParagraph"/>
              <w:spacing w:before="141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</w:tr>
      <w:tr w:rsidR="001F1153">
        <w:trPr>
          <w:trHeight w:val="560"/>
        </w:trPr>
        <w:tc>
          <w:tcPr>
            <w:tcW w:w="2160" w:type="dxa"/>
          </w:tcPr>
          <w:p w:rsidR="001F1153" w:rsidRDefault="00BA6AD0">
            <w:pPr>
              <w:pStyle w:val="TableParagraph"/>
              <w:spacing w:before="4" w:line="280" w:lineRule="exact"/>
              <w:ind w:left="731" w:right="199" w:hanging="5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Master of Public Health</w:t>
            </w:r>
          </w:p>
        </w:tc>
        <w:tc>
          <w:tcPr>
            <w:tcW w:w="1890" w:type="dxa"/>
          </w:tcPr>
          <w:p w:rsidR="001F1153" w:rsidRDefault="00BA6AD0">
            <w:pPr>
              <w:pStyle w:val="TableParagraph"/>
              <w:spacing w:before="2" w:line="280" w:lineRule="exact"/>
              <w:ind w:left="327" w:right="281" w:hanging="21"/>
              <w:jc w:val="left"/>
              <w:rPr>
                <w:sz w:val="24"/>
              </w:rPr>
            </w:pPr>
            <w:r>
              <w:rPr>
                <w:sz w:val="24"/>
              </w:rPr>
              <w:t>Maternal and Child Health</w:t>
            </w:r>
          </w:p>
        </w:tc>
        <w:tc>
          <w:tcPr>
            <w:tcW w:w="2790" w:type="dxa"/>
          </w:tcPr>
          <w:p w:rsidR="001F1153" w:rsidRDefault="00BA6AD0">
            <w:pPr>
              <w:pStyle w:val="TableParagraph"/>
              <w:spacing w:before="2" w:line="280" w:lineRule="exact"/>
              <w:ind w:left="886" w:right="402" w:hanging="455"/>
              <w:jc w:val="left"/>
              <w:rPr>
                <w:sz w:val="24"/>
              </w:rPr>
            </w:pPr>
            <w:r>
              <w:rPr>
                <w:sz w:val="24"/>
              </w:rPr>
              <w:t>George Washington University</w:t>
            </w:r>
          </w:p>
        </w:tc>
        <w:tc>
          <w:tcPr>
            <w:tcW w:w="2070" w:type="dxa"/>
          </w:tcPr>
          <w:p w:rsidR="001F1153" w:rsidRDefault="00BA6AD0">
            <w:pPr>
              <w:pStyle w:val="TableParagraph"/>
              <w:spacing w:before="141"/>
              <w:ind w:left="240" w:right="232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40" w:type="dxa"/>
          </w:tcPr>
          <w:p w:rsidR="001F1153" w:rsidRDefault="00BA6AD0">
            <w:pPr>
              <w:pStyle w:val="TableParagraph"/>
              <w:spacing w:before="141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</w:tr>
      <w:tr w:rsidR="001F1153">
        <w:trPr>
          <w:trHeight w:val="557"/>
        </w:trPr>
        <w:tc>
          <w:tcPr>
            <w:tcW w:w="2160" w:type="dxa"/>
          </w:tcPr>
          <w:p w:rsidR="001F1153" w:rsidRDefault="00BA6AD0">
            <w:pPr>
              <w:pStyle w:val="TableParagraph"/>
              <w:spacing w:line="280" w:lineRule="exact"/>
              <w:ind w:left="699" w:right="461" w:hanging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Bachelor of Science</w:t>
            </w:r>
          </w:p>
        </w:tc>
        <w:tc>
          <w:tcPr>
            <w:tcW w:w="1890" w:type="dxa"/>
          </w:tcPr>
          <w:p w:rsidR="001F1153" w:rsidRDefault="00BA6AD0">
            <w:pPr>
              <w:pStyle w:val="TableParagraph"/>
              <w:spacing w:before="138"/>
              <w:ind w:left="210" w:right="201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  <w:tc>
          <w:tcPr>
            <w:tcW w:w="2790" w:type="dxa"/>
          </w:tcPr>
          <w:p w:rsidR="001F1153" w:rsidRDefault="00BA6AD0">
            <w:pPr>
              <w:pStyle w:val="TableParagraph"/>
              <w:spacing w:before="138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Bay State University</w:t>
            </w:r>
          </w:p>
        </w:tc>
        <w:tc>
          <w:tcPr>
            <w:tcW w:w="2070" w:type="dxa"/>
          </w:tcPr>
          <w:p w:rsidR="001F1153" w:rsidRDefault="00BA6AD0">
            <w:pPr>
              <w:pStyle w:val="TableParagraph"/>
              <w:spacing w:before="138"/>
              <w:ind w:left="240" w:right="232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40" w:type="dxa"/>
          </w:tcPr>
          <w:p w:rsidR="001F1153" w:rsidRDefault="00BA6AD0">
            <w:pPr>
              <w:pStyle w:val="TableParagraph"/>
              <w:spacing w:before="138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</w:tbl>
    <w:p w:rsidR="001F1153" w:rsidRDefault="001F1153">
      <w:pPr>
        <w:rPr>
          <w:sz w:val="24"/>
        </w:rPr>
        <w:sectPr w:rsidR="001F1153">
          <w:headerReference w:type="default" r:id="rId7"/>
          <w:footerReference w:type="default" r:id="rId8"/>
          <w:type w:val="continuous"/>
          <w:pgSz w:w="12240" w:h="15840"/>
          <w:pgMar w:top="1560" w:right="700" w:bottom="1200" w:left="780" w:header="735" w:footer="1012" w:gutter="0"/>
          <w:pgNumType w:start="1"/>
          <w:cols w:space="720"/>
        </w:sectPr>
      </w:pPr>
    </w:p>
    <w:p w:rsidR="001F1153" w:rsidRDefault="001F1153">
      <w:pPr>
        <w:pStyle w:val="BodyText"/>
        <w:spacing w:before="10"/>
        <w:rPr>
          <w:b/>
          <w:sz w:val="15"/>
        </w:rPr>
      </w:pPr>
    </w:p>
    <w:p w:rsidR="001F1153" w:rsidRDefault="00BA6AD0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USPHS ASSIGNMENT(S), DUTIES AND IMPACT</w:t>
      </w:r>
    </w:p>
    <w:p w:rsidR="001F1153" w:rsidRDefault="00BA6AD0">
      <w:pPr>
        <w:spacing w:before="5"/>
        <w:ind w:left="300"/>
        <w:rPr>
          <w:sz w:val="24"/>
        </w:rPr>
      </w:pPr>
      <w:r>
        <w:rPr>
          <w:b/>
          <w:sz w:val="24"/>
        </w:rPr>
        <w:t xml:space="preserve">Current Position Title: </w:t>
      </w:r>
      <w:r>
        <w:rPr>
          <w:sz w:val="24"/>
        </w:rPr>
        <w:t>Deputy Division Director</w:t>
      </w:r>
    </w:p>
    <w:p w:rsidR="001F1153" w:rsidRDefault="00BA6AD0">
      <w:pPr>
        <w:tabs>
          <w:tab w:val="left" w:pos="2722"/>
        </w:tabs>
        <w:spacing w:before="7"/>
        <w:ind w:left="299"/>
        <w:rPr>
          <w:sz w:val="24"/>
        </w:rPr>
      </w:pPr>
      <w:r>
        <w:rPr>
          <w:b/>
          <w:sz w:val="24"/>
        </w:rPr>
        <w:t>Billet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Grade:</w:t>
      </w:r>
      <w:r>
        <w:rPr>
          <w:b/>
          <w:sz w:val="24"/>
        </w:rPr>
        <w:tab/>
      </w:r>
      <w:r>
        <w:rPr>
          <w:sz w:val="24"/>
        </w:rPr>
        <w:t>O-6</w:t>
      </w:r>
      <w:r>
        <w:rPr>
          <w:spacing w:val="-1"/>
          <w:sz w:val="24"/>
        </w:rPr>
        <w:t xml:space="preserve"> </w:t>
      </w:r>
      <w:r>
        <w:rPr>
          <w:sz w:val="24"/>
        </w:rPr>
        <w:t>(supervisor)</w:t>
      </w:r>
    </w:p>
    <w:p w:rsidR="001F1153" w:rsidRDefault="00BA6AD0">
      <w:pPr>
        <w:tabs>
          <w:tab w:val="left" w:pos="2660"/>
        </w:tabs>
        <w:spacing w:before="8"/>
        <w:ind w:left="300"/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sz w:val="24"/>
        </w:rPr>
        <w:t>01/18/2011-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</w:p>
    <w:p w:rsidR="001F1153" w:rsidRDefault="00BA6AD0">
      <w:pPr>
        <w:pStyle w:val="BodyText"/>
        <w:tabs>
          <w:tab w:val="left" w:pos="2669"/>
        </w:tabs>
        <w:spacing w:before="7" w:line="242" w:lineRule="auto"/>
        <w:ind w:left="300" w:right="378"/>
      </w:pPr>
      <w:r>
        <w:rPr>
          <w:b/>
        </w:rPr>
        <w:t>Agency:</w:t>
      </w:r>
      <w:r>
        <w:rPr>
          <w:b/>
        </w:rPr>
        <w:tab/>
      </w:r>
      <w:r>
        <w:t>Health Resources and Services Administration/Bureau of Primary Health Care (BPHC)</w:t>
      </w:r>
    </w:p>
    <w:p w:rsidR="001F1153" w:rsidRDefault="00BA6AD0">
      <w:pPr>
        <w:tabs>
          <w:tab w:val="left" w:pos="2655"/>
        </w:tabs>
        <w:spacing w:before="5"/>
        <w:ind w:left="300"/>
        <w:rPr>
          <w:sz w:val="24"/>
        </w:rPr>
      </w:pPr>
      <w:r>
        <w:rPr>
          <w:b/>
          <w:sz w:val="24"/>
        </w:rPr>
        <w:t>Division/Center:</w:t>
      </w:r>
      <w:r>
        <w:rPr>
          <w:b/>
          <w:sz w:val="24"/>
        </w:rPr>
        <w:tab/>
      </w:r>
      <w:r>
        <w:rPr>
          <w:sz w:val="24"/>
        </w:rPr>
        <w:t>Northeastern</w:t>
      </w:r>
      <w:r>
        <w:rPr>
          <w:spacing w:val="-1"/>
          <w:sz w:val="24"/>
        </w:rPr>
        <w:t xml:space="preserve"> </w:t>
      </w:r>
      <w:r>
        <w:rPr>
          <w:sz w:val="24"/>
        </w:rPr>
        <w:t>Division</w:t>
      </w:r>
    </w:p>
    <w:p w:rsidR="001F1153" w:rsidRDefault="001F1153">
      <w:pPr>
        <w:pStyle w:val="BodyText"/>
        <w:spacing w:before="11"/>
      </w:pPr>
    </w:p>
    <w:p w:rsidR="001F1153" w:rsidRDefault="00BA6AD0">
      <w:pPr>
        <w:pStyle w:val="Heading1"/>
        <w:ind w:left="660"/>
      </w:pPr>
      <w:r>
        <w:t>Division/Center Mission:</w:t>
      </w:r>
    </w:p>
    <w:p w:rsidR="001F1153" w:rsidRDefault="00BA6AD0">
      <w:pPr>
        <w:pStyle w:val="BodyText"/>
        <w:spacing w:before="1" w:line="242" w:lineRule="auto"/>
        <w:ind w:left="660" w:right="529"/>
      </w:pPr>
      <w:r>
        <w:t>The Division oversees and monitors the performance of BPHC primary health care service delivery programs, making programmatic recommendations and providing assistance to improve grantee performance.</w:t>
      </w:r>
    </w:p>
    <w:p w:rsidR="001F1153" w:rsidRDefault="001F1153">
      <w:pPr>
        <w:pStyle w:val="BodyText"/>
        <w:spacing w:before="0"/>
        <w:rPr>
          <w:sz w:val="25"/>
        </w:rPr>
      </w:pPr>
    </w:p>
    <w:p w:rsidR="001F1153" w:rsidRDefault="00BA6AD0">
      <w:pPr>
        <w:pStyle w:val="Heading1"/>
        <w:spacing w:line="276" w:lineRule="exact"/>
        <w:ind w:left="660"/>
      </w:pPr>
      <w:r>
        <w:t>Duties and Responsibilities:</w:t>
      </w:r>
    </w:p>
    <w:p w:rsidR="001F1153" w:rsidRDefault="00BA6AD0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4" w:lineRule="exact"/>
        <w:rPr>
          <w:sz w:val="24"/>
        </w:rPr>
      </w:pPr>
      <w:r>
        <w:rPr>
          <w:sz w:val="24"/>
        </w:rPr>
        <w:t>Member of the Division Management team, serving as backup for the Division</w:t>
      </w:r>
      <w:r>
        <w:rPr>
          <w:spacing w:val="-5"/>
          <w:sz w:val="24"/>
        </w:rPr>
        <w:t xml:space="preserve"> </w:t>
      </w:r>
      <w:r>
        <w:rPr>
          <w:sz w:val="24"/>
        </w:rPr>
        <w:t>Director.</w:t>
      </w:r>
    </w:p>
    <w:p w:rsidR="001F1153" w:rsidRDefault="00BA6AD0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/>
        <w:rPr>
          <w:sz w:val="24"/>
        </w:rPr>
      </w:pPr>
      <w:r>
        <w:rPr>
          <w:sz w:val="24"/>
        </w:rPr>
        <w:t>Provides direct supervision for 16 staff; (12 civil service staff and 4 PHS</w:t>
      </w:r>
      <w:r>
        <w:rPr>
          <w:spacing w:val="-7"/>
          <w:sz w:val="24"/>
        </w:rPr>
        <w:t xml:space="preserve"> </w:t>
      </w:r>
      <w:r>
        <w:rPr>
          <w:sz w:val="24"/>
        </w:rPr>
        <w:t>Officers)</w:t>
      </w:r>
    </w:p>
    <w:p w:rsidR="001F1153" w:rsidRDefault="00BA6AD0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 w:line="242" w:lineRule="auto"/>
        <w:ind w:right="570"/>
        <w:rPr>
          <w:sz w:val="24"/>
        </w:rPr>
      </w:pPr>
      <w:r>
        <w:rPr>
          <w:sz w:val="24"/>
        </w:rPr>
        <w:t>Provides technical expertise to resolve complex issues c</w:t>
      </w:r>
      <w:r>
        <w:rPr>
          <w:sz w:val="24"/>
        </w:rPr>
        <w:t>oncerning implementation of personnel and professional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:rsidR="001F1153" w:rsidRDefault="00BA6AD0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3" w:lineRule="exact"/>
        <w:rPr>
          <w:sz w:val="24"/>
        </w:rPr>
      </w:pPr>
      <w:r>
        <w:rPr>
          <w:sz w:val="24"/>
        </w:rPr>
        <w:t>Leads Division activities related to staff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:rsidR="001F1153" w:rsidRDefault="001F1153">
      <w:pPr>
        <w:pStyle w:val="BodyText"/>
        <w:spacing w:before="0"/>
        <w:rPr>
          <w:sz w:val="25"/>
        </w:rPr>
      </w:pPr>
    </w:p>
    <w:p w:rsidR="001F1153" w:rsidRDefault="00BA6AD0">
      <w:pPr>
        <w:pStyle w:val="Heading1"/>
        <w:spacing w:line="276" w:lineRule="exact"/>
        <w:ind w:left="660"/>
      </w:pPr>
      <w:r>
        <w:t>Impact/Accomplishments:</w:t>
      </w:r>
    </w:p>
    <w:p w:rsidR="001F1153" w:rsidRDefault="00BA6AD0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42" w:lineRule="auto"/>
        <w:ind w:right="488"/>
        <w:rPr>
          <w:sz w:val="24"/>
        </w:rPr>
      </w:pPr>
      <w:r>
        <w:rPr>
          <w:sz w:val="24"/>
        </w:rPr>
        <w:t>Provided management and oversight to 4 Team Leads, responsible for approximately 100 health centers</w:t>
      </w:r>
      <w:r>
        <w:rPr>
          <w:sz w:val="24"/>
        </w:rPr>
        <w:t>, at over $285 million, resulting in $1.6 Million patients receiving 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</w:p>
    <w:p w:rsidR="001F1153" w:rsidRDefault="00BA6AD0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3" w:lineRule="exact"/>
        <w:rPr>
          <w:sz w:val="24"/>
        </w:rPr>
      </w:pPr>
      <w:r>
        <w:rPr>
          <w:sz w:val="24"/>
        </w:rPr>
        <w:t>Developed and implemented several tools to improve workflow, productivity, and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</w:p>
    <w:p w:rsidR="001F1153" w:rsidRDefault="00BA6AD0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 w:line="242" w:lineRule="auto"/>
        <w:ind w:right="859"/>
        <w:rPr>
          <w:sz w:val="24"/>
        </w:rPr>
      </w:pPr>
      <w:r>
        <w:rPr>
          <w:sz w:val="24"/>
        </w:rPr>
        <w:t>Led the development and implementation of a tool that assists with workload pr</w:t>
      </w:r>
      <w:r>
        <w:rPr>
          <w:sz w:val="24"/>
        </w:rPr>
        <w:t>ojections for grantee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</w:p>
    <w:p w:rsidR="001F1153" w:rsidRDefault="001F1153">
      <w:pPr>
        <w:pStyle w:val="BodyText"/>
      </w:pPr>
    </w:p>
    <w:p w:rsidR="001F1153" w:rsidRDefault="00BA6AD0">
      <w:pPr>
        <w:pStyle w:val="Heading1"/>
        <w:ind w:left="660"/>
      </w:pPr>
      <w:r>
        <w:t>USPHS Assignment Collateral Duties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6707"/>
        <w:gridCol w:w="1303"/>
      </w:tblGrid>
      <w:tr w:rsidR="001F1153">
        <w:trPr>
          <w:trHeight w:val="309"/>
        </w:trPr>
        <w:tc>
          <w:tcPr>
            <w:tcW w:w="2340" w:type="dxa"/>
          </w:tcPr>
          <w:p w:rsidR="001F1153" w:rsidRDefault="00BA6AD0">
            <w:pPr>
              <w:pStyle w:val="TableParagraph"/>
              <w:spacing w:before="5"/>
              <w:ind w:left="308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6707" w:type="dxa"/>
          </w:tcPr>
          <w:p w:rsidR="001F1153" w:rsidRDefault="00BA6AD0">
            <w:pPr>
              <w:pStyle w:val="TableParagraph"/>
              <w:spacing w:before="5"/>
              <w:ind w:left="1296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303" w:type="dxa"/>
          </w:tcPr>
          <w:p w:rsidR="001F1153" w:rsidRDefault="00BA6AD0">
            <w:pPr>
              <w:pStyle w:val="TableParagraph"/>
              <w:spacing w:before="5"/>
              <w:ind w:left="344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</w:tr>
      <w:tr w:rsidR="001F1153">
        <w:trPr>
          <w:trHeight w:val="558"/>
        </w:trPr>
        <w:tc>
          <w:tcPr>
            <w:tcW w:w="2340" w:type="dxa"/>
          </w:tcPr>
          <w:p w:rsidR="001F1153" w:rsidRDefault="00BA6AD0">
            <w:pPr>
              <w:pStyle w:val="TableParagraph"/>
              <w:ind w:left="329" w:right="298"/>
              <w:rPr>
                <w:sz w:val="24"/>
              </w:rPr>
            </w:pPr>
            <w:r>
              <w:rPr>
                <w:sz w:val="24"/>
              </w:rPr>
              <w:t>COR (Level II)</w:t>
            </w:r>
          </w:p>
        </w:tc>
        <w:tc>
          <w:tcPr>
            <w:tcW w:w="6707" w:type="dxa"/>
          </w:tcPr>
          <w:p w:rsidR="001F1153" w:rsidRDefault="00BA6AD0">
            <w:pPr>
              <w:pStyle w:val="TableParagraph"/>
              <w:ind w:left="1296" w:right="1266"/>
              <w:rPr>
                <w:sz w:val="24"/>
              </w:rPr>
            </w:pPr>
            <w:r>
              <w:rPr>
                <w:sz w:val="24"/>
              </w:rPr>
              <w:t>EHR Standards Contract</w:t>
            </w:r>
          </w:p>
        </w:tc>
        <w:tc>
          <w:tcPr>
            <w:tcW w:w="1303" w:type="dxa"/>
          </w:tcPr>
          <w:p w:rsidR="001F1153" w:rsidRDefault="00BA6AD0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1F1153">
        <w:trPr>
          <w:trHeight w:val="404"/>
        </w:trPr>
        <w:tc>
          <w:tcPr>
            <w:tcW w:w="2340" w:type="dxa"/>
          </w:tcPr>
          <w:p w:rsidR="001F1153" w:rsidRDefault="00BA6AD0">
            <w:pPr>
              <w:pStyle w:val="TableParagraph"/>
              <w:ind w:left="329" w:right="300"/>
              <w:rPr>
                <w:sz w:val="24"/>
              </w:rPr>
            </w:pPr>
            <w:r>
              <w:rPr>
                <w:sz w:val="24"/>
              </w:rPr>
              <w:t>Product Manager</w:t>
            </w:r>
          </w:p>
        </w:tc>
        <w:tc>
          <w:tcPr>
            <w:tcW w:w="6707" w:type="dxa"/>
          </w:tcPr>
          <w:p w:rsidR="001F1153" w:rsidRDefault="00BA6AD0">
            <w:pPr>
              <w:pStyle w:val="TableParagraph"/>
              <w:ind w:left="1296" w:right="1263"/>
              <w:rPr>
                <w:sz w:val="24"/>
              </w:rPr>
            </w:pPr>
            <w:r>
              <w:rPr>
                <w:sz w:val="24"/>
              </w:rPr>
              <w:t>Medical Informatics System</w:t>
            </w:r>
          </w:p>
        </w:tc>
        <w:tc>
          <w:tcPr>
            <w:tcW w:w="1303" w:type="dxa"/>
          </w:tcPr>
          <w:p w:rsidR="001F1153" w:rsidRDefault="00BA6AD0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1F1153">
        <w:trPr>
          <w:trHeight w:val="403"/>
        </w:trPr>
        <w:tc>
          <w:tcPr>
            <w:tcW w:w="2340" w:type="dxa"/>
          </w:tcPr>
          <w:p w:rsidR="001F1153" w:rsidRDefault="00BA6AD0">
            <w:pPr>
              <w:pStyle w:val="TableParagraph"/>
              <w:ind w:left="308" w:right="30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6707" w:type="dxa"/>
          </w:tcPr>
          <w:p w:rsidR="001F1153" w:rsidRDefault="00BA6AD0">
            <w:pPr>
              <w:pStyle w:val="TableParagraph"/>
              <w:ind w:left="1296" w:right="1288"/>
              <w:rPr>
                <w:sz w:val="24"/>
              </w:rPr>
            </w:pPr>
            <w:r>
              <w:rPr>
                <w:sz w:val="24"/>
              </w:rPr>
              <w:t>National Tobacco Cessation Collaborative</w:t>
            </w:r>
          </w:p>
        </w:tc>
        <w:tc>
          <w:tcPr>
            <w:tcW w:w="1303" w:type="dxa"/>
          </w:tcPr>
          <w:p w:rsidR="001F1153" w:rsidRDefault="00BA6AD0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1F1153">
        <w:trPr>
          <w:trHeight w:val="358"/>
        </w:trPr>
        <w:tc>
          <w:tcPr>
            <w:tcW w:w="2340" w:type="dxa"/>
          </w:tcPr>
          <w:p w:rsidR="001F1153" w:rsidRDefault="00BA6AD0">
            <w:pPr>
              <w:pStyle w:val="TableParagraph"/>
              <w:ind w:left="308" w:right="30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6707" w:type="dxa"/>
          </w:tcPr>
          <w:p w:rsidR="001F1153" w:rsidRDefault="00BA6AD0">
            <w:pPr>
              <w:pStyle w:val="TableParagraph"/>
              <w:ind w:left="1296" w:right="1285"/>
              <w:rPr>
                <w:sz w:val="24"/>
              </w:rPr>
            </w:pPr>
            <w:r>
              <w:rPr>
                <w:sz w:val="24"/>
              </w:rPr>
              <w:t>EHR Implementation Team</w:t>
            </w:r>
          </w:p>
        </w:tc>
        <w:tc>
          <w:tcPr>
            <w:tcW w:w="1303" w:type="dxa"/>
          </w:tcPr>
          <w:p w:rsidR="001F1153" w:rsidRDefault="00BA6AD0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BA6AD0">
      <w:pPr>
        <w:spacing w:before="1"/>
        <w:ind w:left="300"/>
        <w:rPr>
          <w:b/>
          <w:sz w:val="24"/>
        </w:rPr>
      </w:pPr>
      <w:r>
        <w:rPr>
          <w:b/>
          <w:sz w:val="24"/>
        </w:rPr>
        <w:t>CONTRIBUTIONS TO NURSE CATEGORY, USPHS &amp; PROFESSIONAL ORGANIZATIONS:</w:t>
      </w:r>
    </w:p>
    <w:p w:rsidR="001F1153" w:rsidRDefault="001F1153">
      <w:pPr>
        <w:pStyle w:val="BodyText"/>
        <w:spacing w:before="4"/>
        <w:rPr>
          <w:b/>
        </w:rPr>
      </w:pPr>
    </w:p>
    <w:p w:rsidR="001F1153" w:rsidRDefault="00BA6AD0">
      <w:pPr>
        <w:pStyle w:val="ListParagraph"/>
        <w:numPr>
          <w:ilvl w:val="1"/>
          <w:numId w:val="1"/>
        </w:numPr>
        <w:tabs>
          <w:tab w:val="left" w:pos="688"/>
        </w:tabs>
        <w:ind w:hanging="387"/>
        <w:rPr>
          <w:i/>
          <w:sz w:val="24"/>
        </w:rPr>
      </w:pPr>
      <w:r>
        <w:rPr>
          <w:i/>
          <w:sz w:val="24"/>
        </w:rPr>
        <w:t>AC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Category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1F1153">
        <w:trPr>
          <w:trHeight w:val="280"/>
        </w:trPr>
        <w:tc>
          <w:tcPr>
            <w:tcW w:w="4608" w:type="dxa"/>
          </w:tcPr>
          <w:p w:rsidR="001F1153" w:rsidRDefault="00BA6AD0">
            <w:pPr>
              <w:pStyle w:val="TableParagraph"/>
              <w:spacing w:before="5" w:line="255" w:lineRule="exact"/>
              <w:ind w:left="34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Group/Committee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before="5" w:line="255" w:lineRule="exact"/>
              <w:ind w:left="28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before="5" w:line="255" w:lineRule="exact"/>
              <w:ind w:left="453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Year(s)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BA6AD0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N-PAC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line="258" w:lineRule="exact"/>
              <w:ind w:left="287" w:right="279"/>
              <w:rPr>
                <w:sz w:val="24"/>
              </w:rPr>
            </w:pPr>
            <w:r>
              <w:rPr>
                <w:sz w:val="24"/>
              </w:rPr>
              <w:t>Voting Member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2010-2012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BA6AD0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N-PAC Communications Subcommittee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2010-2011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BA6AD0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N-PAC Communications Subcommittee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Webmasters Lead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2013 to present</w:t>
            </w:r>
          </w:p>
        </w:tc>
      </w:tr>
    </w:tbl>
    <w:p w:rsidR="001F1153" w:rsidRDefault="001F1153">
      <w:pPr>
        <w:spacing w:line="258" w:lineRule="exact"/>
        <w:rPr>
          <w:sz w:val="24"/>
        </w:rPr>
        <w:sectPr w:rsidR="001F1153">
          <w:pgSz w:w="12240" w:h="15840"/>
          <w:pgMar w:top="1560" w:right="700" w:bottom="1200" w:left="780" w:header="735" w:footer="1012" w:gutter="0"/>
          <w:cols w:space="720"/>
        </w:sectPr>
      </w:pPr>
    </w:p>
    <w:p w:rsidR="001F1153" w:rsidRDefault="001F1153">
      <w:pPr>
        <w:pStyle w:val="BodyText"/>
        <w:spacing w:before="8"/>
        <w:rPr>
          <w:i/>
          <w:sz w:val="15"/>
        </w:rPr>
      </w:pPr>
    </w:p>
    <w:p w:rsidR="001F1153" w:rsidRDefault="00BA6AD0">
      <w:pPr>
        <w:spacing w:before="90"/>
        <w:ind w:left="300"/>
        <w:rPr>
          <w:b/>
          <w:i/>
          <w:sz w:val="24"/>
        </w:rPr>
      </w:pPr>
      <w:r>
        <w:rPr>
          <w:b/>
          <w:i/>
          <w:sz w:val="24"/>
        </w:rPr>
        <w:t>USPHS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1F1153">
        <w:trPr>
          <w:trHeight w:val="280"/>
        </w:trPr>
        <w:tc>
          <w:tcPr>
            <w:tcW w:w="4608" w:type="dxa"/>
          </w:tcPr>
          <w:p w:rsidR="001F1153" w:rsidRDefault="00BA6AD0">
            <w:pPr>
              <w:pStyle w:val="TableParagraph"/>
              <w:spacing w:before="5" w:line="255" w:lineRule="exact"/>
              <w:ind w:left="34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Group/Committee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before="5" w:line="255" w:lineRule="exact"/>
              <w:ind w:left="28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before="5" w:line="255" w:lineRule="exact"/>
              <w:ind w:left="453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Year(s)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BA6AD0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RDF-1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Section Chief Nurse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2005-2007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BA6AD0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RDF-1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line="258" w:lineRule="exact"/>
              <w:ind w:left="287" w:right="280"/>
              <w:rPr>
                <w:sz w:val="24"/>
              </w:rPr>
            </w:pPr>
            <w:r>
              <w:rPr>
                <w:sz w:val="24"/>
              </w:rPr>
              <w:t>Deputy Section Chief Nurse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2000-2005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BA6AD0">
            <w:pPr>
              <w:pStyle w:val="TableParagraph"/>
              <w:spacing w:line="258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JOAG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line="258" w:lineRule="exact"/>
              <w:ind w:left="453" w:right="44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BA6AD0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HOAC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Chair Elect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line="258" w:lineRule="exact"/>
              <w:ind w:left="453" w:right="44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1F1153">
        <w:trPr>
          <w:trHeight w:val="558"/>
        </w:trPr>
        <w:tc>
          <w:tcPr>
            <w:tcW w:w="4608" w:type="dxa"/>
          </w:tcPr>
          <w:p w:rsidR="001F1153" w:rsidRDefault="00BA6AD0">
            <w:pPr>
              <w:pStyle w:val="TableParagraph"/>
              <w:ind w:left="349" w:right="341"/>
              <w:rPr>
                <w:sz w:val="24"/>
              </w:rPr>
            </w:pPr>
            <w:r>
              <w:rPr>
                <w:sz w:val="24"/>
              </w:rPr>
              <w:t>HOAC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line="280" w:lineRule="exact"/>
              <w:ind w:left="495" w:right="366" w:hanging="101"/>
              <w:jc w:val="left"/>
              <w:rPr>
                <w:sz w:val="24"/>
              </w:rPr>
            </w:pPr>
            <w:r>
              <w:rPr>
                <w:sz w:val="24"/>
              </w:rPr>
              <w:t>Professional Development Subcommittee Co-Chair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ind w:left="453" w:right="445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1F1153">
        <w:trPr>
          <w:trHeight w:val="556"/>
        </w:trPr>
        <w:tc>
          <w:tcPr>
            <w:tcW w:w="4608" w:type="dxa"/>
          </w:tcPr>
          <w:p w:rsidR="001F1153" w:rsidRDefault="00BA6AD0">
            <w:pPr>
              <w:pStyle w:val="TableParagraph"/>
              <w:spacing w:before="0" w:line="275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USPHS Music Ensemble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before="0" w:line="275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Choral Member, DC Metro</w:t>
            </w:r>
          </w:p>
          <w:p w:rsidR="001F1153" w:rsidRDefault="00BA6AD0">
            <w:pPr>
              <w:pStyle w:val="TableParagraph"/>
              <w:spacing w:before="3" w:line="258" w:lineRule="exact"/>
              <w:ind w:left="287" w:right="279"/>
              <w:rPr>
                <w:sz w:val="24"/>
              </w:rPr>
            </w:pPr>
            <w:r>
              <w:rPr>
                <w:sz w:val="24"/>
              </w:rPr>
              <w:t>Area Group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before="0" w:line="275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2000 to present</w:t>
            </w:r>
          </w:p>
        </w:tc>
      </w:tr>
    </w:tbl>
    <w:p w:rsidR="001F1153" w:rsidRDefault="001F1153">
      <w:pPr>
        <w:pStyle w:val="BodyText"/>
        <w:spacing w:before="3"/>
        <w:rPr>
          <w:b/>
          <w:i/>
        </w:rPr>
      </w:pPr>
    </w:p>
    <w:p w:rsidR="001F1153" w:rsidRDefault="00BA6AD0">
      <w:pPr>
        <w:spacing w:before="1"/>
        <w:ind w:left="300"/>
        <w:rPr>
          <w:b/>
          <w:i/>
          <w:sz w:val="24"/>
        </w:rPr>
      </w:pPr>
      <w:r>
        <w:rPr>
          <w:b/>
          <w:i/>
          <w:sz w:val="24"/>
        </w:rPr>
        <w:t>Professional Organizations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1F1153">
        <w:trPr>
          <w:trHeight w:val="280"/>
        </w:trPr>
        <w:tc>
          <w:tcPr>
            <w:tcW w:w="4608" w:type="dxa"/>
          </w:tcPr>
          <w:p w:rsidR="001F1153" w:rsidRDefault="00BA6AD0">
            <w:pPr>
              <w:pStyle w:val="TableParagraph"/>
              <w:spacing w:before="5" w:line="255" w:lineRule="exact"/>
              <w:ind w:left="34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Group/Committee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before="5" w:line="255" w:lineRule="exact"/>
              <w:ind w:left="28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before="5" w:line="255" w:lineRule="exact"/>
              <w:ind w:left="453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Year(s)</w:t>
            </w:r>
          </w:p>
        </w:tc>
      </w:tr>
      <w:tr w:rsidR="001F1153">
        <w:trPr>
          <w:trHeight w:val="558"/>
        </w:trPr>
        <w:tc>
          <w:tcPr>
            <w:tcW w:w="4608" w:type="dxa"/>
          </w:tcPr>
          <w:p w:rsidR="001F1153" w:rsidRDefault="00BA6AD0">
            <w:pPr>
              <w:pStyle w:val="TableParagraph"/>
              <w:spacing w:line="280" w:lineRule="exact"/>
              <w:ind w:left="1923" w:right="308" w:hanging="1586"/>
              <w:jc w:val="left"/>
              <w:rPr>
                <w:sz w:val="24"/>
              </w:rPr>
            </w:pPr>
            <w:r>
              <w:rPr>
                <w:sz w:val="24"/>
              </w:rPr>
              <w:t>Commissioned Officers Association, DC Chapter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ind w:left="287" w:right="279"/>
              <w:rPr>
                <w:sz w:val="24"/>
              </w:rPr>
            </w:pPr>
            <w:r>
              <w:rPr>
                <w:sz w:val="24"/>
              </w:rPr>
              <w:t>Chair of Networking Group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ind w:left="453" w:right="44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1F1153">
        <w:trPr>
          <w:trHeight w:val="277"/>
        </w:trPr>
        <w:tc>
          <w:tcPr>
            <w:tcW w:w="4608" w:type="dxa"/>
          </w:tcPr>
          <w:p w:rsidR="001F1153" w:rsidRDefault="00BA6AD0">
            <w:pPr>
              <w:pStyle w:val="TableParagraph"/>
              <w:spacing w:before="0" w:line="257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Emergency Nurses Association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before="0" w:line="257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before="0" w:line="257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2010-Present</w:t>
            </w:r>
          </w:p>
        </w:tc>
      </w:tr>
      <w:tr w:rsidR="001F1153">
        <w:trPr>
          <w:trHeight w:val="558"/>
        </w:trPr>
        <w:tc>
          <w:tcPr>
            <w:tcW w:w="4608" w:type="dxa"/>
          </w:tcPr>
          <w:p w:rsidR="001F1153" w:rsidRDefault="00BA6AD0">
            <w:pPr>
              <w:pStyle w:val="TableParagraph"/>
              <w:spacing w:line="280" w:lineRule="exact"/>
              <w:ind w:left="1659" w:right="374" w:hanging="1262"/>
              <w:jc w:val="left"/>
              <w:rPr>
                <w:sz w:val="24"/>
              </w:rPr>
            </w:pPr>
            <w:r>
              <w:rPr>
                <w:sz w:val="24"/>
              </w:rPr>
              <w:t>Association of Military Surgeons of the United States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ind w:left="287" w:right="278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ind w:left="453" w:right="44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1F1153">
        <w:trPr>
          <w:trHeight w:val="277"/>
        </w:trPr>
        <w:tc>
          <w:tcPr>
            <w:tcW w:w="4608" w:type="dxa"/>
          </w:tcPr>
          <w:p w:rsidR="001F1153" w:rsidRDefault="00BA6AD0">
            <w:pPr>
              <w:pStyle w:val="TableParagraph"/>
              <w:spacing w:before="0" w:line="257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Reserve Officers Association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before="0" w:line="257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before="0" w:line="257" w:lineRule="exact"/>
              <w:ind w:left="453" w:right="44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1F1153">
        <w:trPr>
          <w:trHeight w:val="279"/>
        </w:trPr>
        <w:tc>
          <w:tcPr>
            <w:tcW w:w="4608" w:type="dxa"/>
          </w:tcPr>
          <w:p w:rsidR="001F1153" w:rsidRDefault="00BA6AD0">
            <w:pPr>
              <w:pStyle w:val="TableParagraph"/>
              <w:spacing w:line="258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American Nurses Association</w:t>
            </w:r>
          </w:p>
        </w:tc>
        <w:tc>
          <w:tcPr>
            <w:tcW w:w="3330" w:type="dxa"/>
          </w:tcPr>
          <w:p w:rsidR="001F1153" w:rsidRDefault="00BA6AD0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430" w:type="dxa"/>
          </w:tcPr>
          <w:p w:rsidR="001F1153" w:rsidRDefault="00BA6AD0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2008-2011</w:t>
            </w:r>
          </w:p>
        </w:tc>
      </w:tr>
    </w:tbl>
    <w:p w:rsidR="001F1153" w:rsidRDefault="001F1153">
      <w:pPr>
        <w:pStyle w:val="BodyText"/>
        <w:rPr>
          <w:b/>
          <w:i/>
        </w:rPr>
      </w:pPr>
    </w:p>
    <w:p w:rsidR="001F1153" w:rsidRDefault="00BA6AD0">
      <w:pPr>
        <w:ind w:left="300"/>
        <w:rPr>
          <w:b/>
          <w:sz w:val="24"/>
        </w:rPr>
      </w:pPr>
      <w:r>
        <w:rPr>
          <w:b/>
          <w:sz w:val="24"/>
        </w:rPr>
        <w:t>CONTINUING EDUCATION (most recent two years)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172"/>
        <w:gridCol w:w="2008"/>
        <w:gridCol w:w="1682"/>
      </w:tblGrid>
      <w:tr w:rsidR="001F1153">
        <w:trPr>
          <w:trHeight w:val="564"/>
        </w:trPr>
        <w:tc>
          <w:tcPr>
            <w:tcW w:w="3490" w:type="dxa"/>
          </w:tcPr>
          <w:p w:rsidR="001F1153" w:rsidRDefault="00BA6AD0">
            <w:pPr>
              <w:pStyle w:val="TableParagraph"/>
              <w:spacing w:before="6"/>
              <w:ind w:left="164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  <w:p w:rsidR="001F1153" w:rsidRDefault="00BA6AD0">
            <w:pPr>
              <w:pStyle w:val="TableParagraph"/>
              <w:spacing w:before="5" w:line="258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(CEU, CE, CNE, or CME)</w:t>
            </w:r>
          </w:p>
        </w:tc>
        <w:tc>
          <w:tcPr>
            <w:tcW w:w="3172" w:type="dxa"/>
          </w:tcPr>
          <w:p w:rsidR="001F1153" w:rsidRDefault="00BA6AD0">
            <w:pPr>
              <w:pStyle w:val="TableParagraph"/>
              <w:spacing w:before="146"/>
              <w:ind w:left="18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2008" w:type="dxa"/>
          </w:tcPr>
          <w:p w:rsidR="001F1153" w:rsidRDefault="00BA6AD0">
            <w:pPr>
              <w:pStyle w:val="TableParagraph"/>
              <w:spacing w:before="146"/>
              <w:ind w:left="435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1682" w:type="dxa"/>
          </w:tcPr>
          <w:p w:rsidR="001F1153" w:rsidRDefault="00BA6AD0">
            <w:pPr>
              <w:pStyle w:val="TableParagraph"/>
              <w:spacing w:before="146"/>
              <w:ind w:left="497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1F1153">
        <w:trPr>
          <w:trHeight w:val="558"/>
        </w:trPr>
        <w:tc>
          <w:tcPr>
            <w:tcW w:w="3490" w:type="dxa"/>
          </w:tcPr>
          <w:p w:rsidR="001F1153" w:rsidRDefault="00BA6AD0">
            <w:pPr>
              <w:pStyle w:val="TableParagraph"/>
              <w:spacing w:before="140"/>
              <w:ind w:left="162" w:right="155"/>
              <w:rPr>
                <w:sz w:val="24"/>
              </w:rPr>
            </w:pPr>
            <w:r>
              <w:rPr>
                <w:sz w:val="24"/>
              </w:rPr>
              <w:t>Global Health Summit (CE)</w:t>
            </w:r>
          </w:p>
        </w:tc>
        <w:tc>
          <w:tcPr>
            <w:tcW w:w="3172" w:type="dxa"/>
          </w:tcPr>
          <w:p w:rsidR="001F1153" w:rsidRDefault="00BA6AD0">
            <w:pPr>
              <w:pStyle w:val="TableParagraph"/>
              <w:spacing w:line="280" w:lineRule="exact"/>
              <w:ind w:left="1017" w:right="398" w:hanging="593"/>
              <w:jc w:val="left"/>
              <w:rPr>
                <w:sz w:val="24"/>
              </w:rPr>
            </w:pPr>
            <w:r>
              <w:rPr>
                <w:sz w:val="24"/>
              </w:rPr>
              <w:t>American Public Health Association</w:t>
            </w:r>
          </w:p>
        </w:tc>
        <w:tc>
          <w:tcPr>
            <w:tcW w:w="2008" w:type="dxa"/>
          </w:tcPr>
          <w:p w:rsidR="001F1153" w:rsidRDefault="00BA6AD0">
            <w:pPr>
              <w:pStyle w:val="TableParagraph"/>
              <w:spacing w:before="140"/>
              <w:ind w:left="435" w:right="429"/>
              <w:rPr>
                <w:sz w:val="24"/>
              </w:rPr>
            </w:pPr>
            <w:r>
              <w:rPr>
                <w:sz w:val="24"/>
              </w:rPr>
              <w:t>11/22/2011</w:t>
            </w:r>
          </w:p>
        </w:tc>
        <w:tc>
          <w:tcPr>
            <w:tcW w:w="1682" w:type="dxa"/>
          </w:tcPr>
          <w:p w:rsidR="001F1153" w:rsidRDefault="00BA6AD0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1153">
        <w:trPr>
          <w:trHeight w:val="556"/>
        </w:trPr>
        <w:tc>
          <w:tcPr>
            <w:tcW w:w="3490" w:type="dxa"/>
          </w:tcPr>
          <w:p w:rsidR="001F1153" w:rsidRDefault="00BA6AD0">
            <w:pPr>
              <w:pStyle w:val="TableParagraph"/>
              <w:spacing w:before="0" w:line="275" w:lineRule="exact"/>
              <w:ind w:left="164" w:right="155"/>
              <w:rPr>
                <w:sz w:val="24"/>
              </w:rPr>
            </w:pPr>
            <w:r>
              <w:rPr>
                <w:sz w:val="24"/>
              </w:rPr>
              <w:t>Graduate Course Work, Nursing</w:t>
            </w:r>
          </w:p>
          <w:p w:rsidR="001F1153" w:rsidRDefault="00BA6AD0">
            <w:pPr>
              <w:pStyle w:val="TableParagraph"/>
              <w:spacing w:before="3" w:line="258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(CE)</w:t>
            </w:r>
          </w:p>
        </w:tc>
        <w:tc>
          <w:tcPr>
            <w:tcW w:w="3172" w:type="dxa"/>
          </w:tcPr>
          <w:p w:rsidR="001F1153" w:rsidRDefault="00BA6AD0">
            <w:pPr>
              <w:pStyle w:val="TableParagraph"/>
              <w:spacing w:before="0" w:line="275" w:lineRule="exact"/>
              <w:ind w:left="187" w:right="179"/>
              <w:rPr>
                <w:sz w:val="24"/>
              </w:rPr>
            </w:pPr>
            <w:r>
              <w:rPr>
                <w:sz w:val="24"/>
              </w:rPr>
              <w:t>George Washington</w:t>
            </w:r>
          </w:p>
          <w:p w:rsidR="001F1153" w:rsidRDefault="00BA6AD0">
            <w:pPr>
              <w:pStyle w:val="TableParagraph"/>
              <w:spacing w:before="3" w:line="258" w:lineRule="exact"/>
              <w:ind w:left="187" w:right="180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2008" w:type="dxa"/>
          </w:tcPr>
          <w:p w:rsidR="001F1153" w:rsidRDefault="00BA6AD0">
            <w:pPr>
              <w:pStyle w:val="TableParagraph"/>
              <w:spacing w:before="138"/>
              <w:ind w:left="435" w:right="429"/>
              <w:rPr>
                <w:sz w:val="24"/>
              </w:rPr>
            </w:pPr>
            <w:r>
              <w:rPr>
                <w:sz w:val="24"/>
              </w:rPr>
              <w:t>10/29/2011</w:t>
            </w:r>
          </w:p>
        </w:tc>
        <w:tc>
          <w:tcPr>
            <w:tcW w:w="1682" w:type="dxa"/>
          </w:tcPr>
          <w:p w:rsidR="001F1153" w:rsidRDefault="00BA6AD0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1153">
        <w:trPr>
          <w:trHeight w:val="558"/>
        </w:trPr>
        <w:tc>
          <w:tcPr>
            <w:tcW w:w="3490" w:type="dxa"/>
          </w:tcPr>
          <w:p w:rsidR="001F1153" w:rsidRDefault="00BA6AD0">
            <w:pPr>
              <w:pStyle w:val="TableParagraph"/>
              <w:spacing w:line="280" w:lineRule="exact"/>
              <w:ind w:left="1196" w:right="589" w:hanging="579"/>
              <w:jc w:val="left"/>
              <w:rPr>
                <w:sz w:val="24"/>
              </w:rPr>
            </w:pPr>
            <w:r>
              <w:rPr>
                <w:sz w:val="24"/>
              </w:rPr>
              <w:t>HRSA New Supervisor Orientation</w:t>
            </w:r>
          </w:p>
        </w:tc>
        <w:tc>
          <w:tcPr>
            <w:tcW w:w="3172" w:type="dxa"/>
          </w:tcPr>
          <w:p w:rsidR="001F1153" w:rsidRDefault="00BA6AD0">
            <w:pPr>
              <w:pStyle w:val="TableParagraph"/>
              <w:spacing w:before="140"/>
              <w:ind w:left="187" w:right="180"/>
              <w:rPr>
                <w:sz w:val="24"/>
              </w:rPr>
            </w:pPr>
            <w:r>
              <w:rPr>
                <w:sz w:val="24"/>
              </w:rPr>
              <w:t>HRSA</w:t>
            </w:r>
          </w:p>
        </w:tc>
        <w:tc>
          <w:tcPr>
            <w:tcW w:w="2008" w:type="dxa"/>
          </w:tcPr>
          <w:p w:rsidR="001F1153" w:rsidRDefault="00BA6AD0">
            <w:pPr>
              <w:pStyle w:val="TableParagraph"/>
              <w:spacing w:before="140"/>
              <w:ind w:left="435" w:right="429"/>
              <w:rPr>
                <w:sz w:val="24"/>
              </w:rPr>
            </w:pPr>
            <w:r>
              <w:rPr>
                <w:sz w:val="24"/>
              </w:rPr>
              <w:t>02/5/2011</w:t>
            </w:r>
          </w:p>
        </w:tc>
        <w:tc>
          <w:tcPr>
            <w:tcW w:w="1682" w:type="dxa"/>
          </w:tcPr>
          <w:p w:rsidR="001F1153" w:rsidRDefault="00BA6AD0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1153">
        <w:trPr>
          <w:trHeight w:val="556"/>
        </w:trPr>
        <w:tc>
          <w:tcPr>
            <w:tcW w:w="3490" w:type="dxa"/>
          </w:tcPr>
          <w:p w:rsidR="001F1153" w:rsidRDefault="00BA6AD0">
            <w:pPr>
              <w:pStyle w:val="TableParagraph"/>
              <w:spacing w:before="0" w:line="275" w:lineRule="exact"/>
              <w:ind w:left="164" w:right="155"/>
              <w:rPr>
                <w:sz w:val="24"/>
              </w:rPr>
            </w:pPr>
            <w:r>
              <w:rPr>
                <w:sz w:val="24"/>
              </w:rPr>
              <w:t>Current Issues in Indian Health</w:t>
            </w:r>
          </w:p>
          <w:p w:rsidR="001F1153" w:rsidRDefault="00BA6AD0">
            <w:pPr>
              <w:pStyle w:val="TableParagraph"/>
              <w:spacing w:before="3" w:line="258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Policy (CE)</w:t>
            </w:r>
          </w:p>
        </w:tc>
        <w:tc>
          <w:tcPr>
            <w:tcW w:w="3172" w:type="dxa"/>
          </w:tcPr>
          <w:p w:rsidR="001F1153" w:rsidRDefault="00BA6AD0">
            <w:pPr>
              <w:pStyle w:val="TableParagraph"/>
              <w:spacing w:before="0" w:line="275" w:lineRule="exact"/>
              <w:ind w:left="187" w:right="179"/>
              <w:rPr>
                <w:sz w:val="24"/>
              </w:rPr>
            </w:pPr>
            <w:r>
              <w:rPr>
                <w:sz w:val="24"/>
              </w:rPr>
              <w:t>National Training and</w:t>
            </w:r>
          </w:p>
          <w:p w:rsidR="001F1153" w:rsidRDefault="00BA6AD0">
            <w:pPr>
              <w:pStyle w:val="TableParagraph"/>
              <w:spacing w:before="3" w:line="258" w:lineRule="exact"/>
              <w:ind w:left="187" w:right="180"/>
              <w:rPr>
                <w:sz w:val="24"/>
              </w:rPr>
            </w:pPr>
            <w:r>
              <w:rPr>
                <w:sz w:val="24"/>
              </w:rPr>
              <w:t>Education Division</w:t>
            </w:r>
          </w:p>
        </w:tc>
        <w:tc>
          <w:tcPr>
            <w:tcW w:w="2008" w:type="dxa"/>
          </w:tcPr>
          <w:p w:rsidR="001F1153" w:rsidRDefault="00BA6AD0">
            <w:pPr>
              <w:pStyle w:val="TableParagraph"/>
              <w:spacing w:before="138"/>
              <w:ind w:left="435" w:right="429"/>
              <w:rPr>
                <w:sz w:val="24"/>
              </w:rPr>
            </w:pPr>
            <w:r>
              <w:rPr>
                <w:sz w:val="24"/>
              </w:rPr>
              <w:t>12/22/2010</w:t>
            </w:r>
          </w:p>
        </w:tc>
        <w:tc>
          <w:tcPr>
            <w:tcW w:w="1682" w:type="dxa"/>
          </w:tcPr>
          <w:p w:rsidR="001F1153" w:rsidRDefault="00BA6AD0">
            <w:pPr>
              <w:pStyle w:val="TableParagraph"/>
              <w:spacing w:before="138"/>
              <w:ind w:left="497" w:right="4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F1153">
        <w:trPr>
          <w:trHeight w:val="558"/>
        </w:trPr>
        <w:tc>
          <w:tcPr>
            <w:tcW w:w="3490" w:type="dxa"/>
          </w:tcPr>
          <w:p w:rsidR="001F1153" w:rsidRDefault="00BA6AD0">
            <w:pPr>
              <w:pStyle w:val="TableParagraph"/>
              <w:spacing w:before="140"/>
              <w:ind w:left="163" w:right="155"/>
              <w:rPr>
                <w:sz w:val="24"/>
              </w:rPr>
            </w:pPr>
            <w:r>
              <w:rPr>
                <w:sz w:val="24"/>
              </w:rPr>
              <w:t>Infection Control (CUE)</w:t>
            </w:r>
          </w:p>
        </w:tc>
        <w:tc>
          <w:tcPr>
            <w:tcW w:w="3172" w:type="dxa"/>
          </w:tcPr>
          <w:p w:rsidR="001F1153" w:rsidRDefault="00BA6AD0">
            <w:pPr>
              <w:pStyle w:val="TableParagraph"/>
              <w:spacing w:before="140"/>
              <w:ind w:left="187" w:right="181"/>
              <w:rPr>
                <w:sz w:val="24"/>
              </w:rPr>
            </w:pPr>
            <w:r>
              <w:rPr>
                <w:sz w:val="24"/>
              </w:rPr>
              <w:t>Walter Reed Medical Center</w:t>
            </w:r>
          </w:p>
        </w:tc>
        <w:tc>
          <w:tcPr>
            <w:tcW w:w="2008" w:type="dxa"/>
          </w:tcPr>
          <w:p w:rsidR="001F1153" w:rsidRDefault="00BA6AD0">
            <w:pPr>
              <w:pStyle w:val="TableParagraph"/>
              <w:ind w:left="435" w:right="429"/>
              <w:rPr>
                <w:sz w:val="24"/>
              </w:rPr>
            </w:pPr>
            <w:r>
              <w:rPr>
                <w:sz w:val="24"/>
              </w:rPr>
              <w:t>05/12/2010</w:t>
            </w:r>
          </w:p>
        </w:tc>
        <w:tc>
          <w:tcPr>
            <w:tcW w:w="1682" w:type="dxa"/>
          </w:tcPr>
          <w:p w:rsidR="001F1153" w:rsidRDefault="00BA6AD0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1F1153">
        <w:trPr>
          <w:trHeight w:val="558"/>
        </w:trPr>
        <w:tc>
          <w:tcPr>
            <w:tcW w:w="3490" w:type="dxa"/>
          </w:tcPr>
          <w:p w:rsidR="001F1153" w:rsidRDefault="00BA6AD0">
            <w:pPr>
              <w:pStyle w:val="TableParagraph"/>
              <w:spacing w:before="140"/>
              <w:ind w:left="163" w:right="155"/>
              <w:rPr>
                <w:sz w:val="24"/>
              </w:rPr>
            </w:pPr>
            <w:r>
              <w:rPr>
                <w:sz w:val="24"/>
              </w:rPr>
              <w:t>Diabetes Management (CNE)</w:t>
            </w:r>
          </w:p>
        </w:tc>
        <w:tc>
          <w:tcPr>
            <w:tcW w:w="3172" w:type="dxa"/>
          </w:tcPr>
          <w:p w:rsidR="001F1153" w:rsidRDefault="00BA6AD0">
            <w:pPr>
              <w:pStyle w:val="TableParagraph"/>
              <w:spacing w:before="140"/>
              <w:ind w:left="187" w:right="181"/>
              <w:rPr>
                <w:sz w:val="24"/>
              </w:rPr>
            </w:pPr>
            <w:r>
              <w:rPr>
                <w:sz w:val="24"/>
              </w:rPr>
              <w:t>Walter Reed Medical Center</w:t>
            </w:r>
          </w:p>
        </w:tc>
        <w:tc>
          <w:tcPr>
            <w:tcW w:w="2008" w:type="dxa"/>
          </w:tcPr>
          <w:p w:rsidR="001F1153" w:rsidRDefault="00BA6AD0">
            <w:pPr>
              <w:pStyle w:val="TableParagraph"/>
              <w:ind w:left="435" w:right="429"/>
              <w:rPr>
                <w:sz w:val="24"/>
              </w:rPr>
            </w:pPr>
            <w:r>
              <w:rPr>
                <w:sz w:val="24"/>
              </w:rPr>
              <w:t>01/18/2010</w:t>
            </w:r>
          </w:p>
        </w:tc>
        <w:tc>
          <w:tcPr>
            <w:tcW w:w="1682" w:type="dxa"/>
          </w:tcPr>
          <w:p w:rsidR="001F1153" w:rsidRDefault="00BA6AD0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F1153">
        <w:trPr>
          <w:trHeight w:val="547"/>
        </w:trPr>
        <w:tc>
          <w:tcPr>
            <w:tcW w:w="3490" w:type="dxa"/>
          </w:tcPr>
          <w:p w:rsidR="001F1153" w:rsidRDefault="00BA6AD0">
            <w:pPr>
              <w:pStyle w:val="TableParagraph"/>
              <w:spacing w:before="135"/>
              <w:ind w:left="162" w:right="15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172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08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682" w:type="dxa"/>
          </w:tcPr>
          <w:p w:rsidR="001F1153" w:rsidRDefault="00BA6AD0">
            <w:pPr>
              <w:pStyle w:val="TableParagraph"/>
              <w:spacing w:before="135"/>
              <w:ind w:left="497" w:right="492"/>
              <w:rPr>
                <w:sz w:val="24"/>
              </w:rPr>
            </w:pPr>
            <w:r>
              <w:rPr>
                <w:sz w:val="24"/>
              </w:rPr>
              <w:t>63.5</w:t>
            </w:r>
          </w:p>
        </w:tc>
      </w:tr>
    </w:tbl>
    <w:p w:rsidR="001F1153" w:rsidRDefault="001F1153">
      <w:pPr>
        <w:rPr>
          <w:sz w:val="24"/>
        </w:rPr>
        <w:sectPr w:rsidR="001F1153">
          <w:pgSz w:w="12240" w:h="15840"/>
          <w:pgMar w:top="1560" w:right="700" w:bottom="1200" w:left="780" w:header="735" w:footer="1012" w:gutter="0"/>
          <w:cols w:space="720"/>
        </w:sectPr>
      </w:pPr>
    </w:p>
    <w:p w:rsidR="001F1153" w:rsidRDefault="001F1153">
      <w:pPr>
        <w:pStyle w:val="BodyText"/>
        <w:spacing w:before="10"/>
        <w:rPr>
          <w:b/>
          <w:sz w:val="15"/>
        </w:rPr>
      </w:pPr>
    </w:p>
    <w:p w:rsidR="001F1153" w:rsidRDefault="00BA6AD0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TRAININGS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710"/>
        <w:gridCol w:w="1620"/>
        <w:gridCol w:w="1710"/>
        <w:gridCol w:w="1170"/>
      </w:tblGrid>
      <w:tr w:rsidR="001F1153">
        <w:trPr>
          <w:trHeight w:val="561"/>
        </w:trPr>
        <w:tc>
          <w:tcPr>
            <w:tcW w:w="216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before="145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710" w:type="dxa"/>
          </w:tcPr>
          <w:p w:rsidR="001F1153" w:rsidRDefault="00BA6AD0">
            <w:pPr>
              <w:pStyle w:val="TableParagraph"/>
              <w:spacing w:before="145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620" w:type="dxa"/>
          </w:tcPr>
          <w:p w:rsidR="001F1153" w:rsidRDefault="00BA6AD0">
            <w:pPr>
              <w:pStyle w:val="TableParagraph"/>
              <w:spacing w:line="280" w:lineRule="atLeast"/>
              <w:ind w:left="355" w:right="267" w:hanging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Required/ Optional</w:t>
            </w:r>
          </w:p>
        </w:tc>
        <w:tc>
          <w:tcPr>
            <w:tcW w:w="1710" w:type="dxa"/>
          </w:tcPr>
          <w:p w:rsidR="001F1153" w:rsidRDefault="00BA6AD0">
            <w:pPr>
              <w:pStyle w:val="TableParagraph"/>
              <w:spacing w:before="145"/>
              <w:ind w:left="6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170" w:type="dxa"/>
          </w:tcPr>
          <w:p w:rsidR="001F1153" w:rsidRDefault="00BA6AD0">
            <w:pPr>
              <w:pStyle w:val="TableParagraph"/>
              <w:spacing w:line="280" w:lineRule="atLeast"/>
              <w:ind w:left="351" w:right="139" w:hanging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 or days</w:t>
            </w:r>
          </w:p>
        </w:tc>
      </w:tr>
      <w:tr w:rsidR="001F1153">
        <w:trPr>
          <w:trHeight w:val="558"/>
        </w:trPr>
        <w:tc>
          <w:tcPr>
            <w:tcW w:w="2160" w:type="dxa"/>
            <w:vMerge w:val="restart"/>
          </w:tcPr>
          <w:p w:rsidR="001F1153" w:rsidRDefault="001F1153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line="244" w:lineRule="auto"/>
              <w:ind w:left="218" w:right="20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Public Health/Response Trainings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80" w:lineRule="exact"/>
              <w:ind w:left="221" w:right="195" w:firstLine="174"/>
              <w:jc w:val="left"/>
              <w:rPr>
                <w:sz w:val="24"/>
              </w:rPr>
            </w:pPr>
            <w:r>
              <w:rPr>
                <w:sz w:val="24"/>
              </w:rPr>
              <w:t>50 bed FMS training, FEMA</w:t>
            </w:r>
          </w:p>
        </w:tc>
        <w:tc>
          <w:tcPr>
            <w:tcW w:w="1710" w:type="dxa"/>
          </w:tcPr>
          <w:p w:rsidR="001F1153" w:rsidRDefault="00BA6AD0">
            <w:pPr>
              <w:pStyle w:val="TableParagraph"/>
              <w:spacing w:before="140"/>
              <w:ind w:left="153" w:right="145"/>
              <w:rPr>
                <w:sz w:val="24"/>
              </w:rPr>
            </w:pPr>
            <w:r>
              <w:rPr>
                <w:sz w:val="24"/>
              </w:rPr>
              <w:t>RedDOG</w:t>
            </w:r>
          </w:p>
        </w:tc>
        <w:tc>
          <w:tcPr>
            <w:tcW w:w="1620" w:type="dxa"/>
          </w:tcPr>
          <w:p w:rsidR="001F1153" w:rsidRDefault="00BA6AD0">
            <w:pPr>
              <w:pStyle w:val="TableParagraph"/>
              <w:spacing w:before="140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710" w:type="dxa"/>
          </w:tcPr>
          <w:p w:rsidR="001F1153" w:rsidRDefault="00BA6AD0">
            <w:pPr>
              <w:pStyle w:val="TableParagraph"/>
              <w:spacing w:before="140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170" w:type="dxa"/>
          </w:tcPr>
          <w:p w:rsidR="001F1153" w:rsidRDefault="00BA6AD0">
            <w:pPr>
              <w:pStyle w:val="TableParagraph"/>
              <w:spacing w:before="140"/>
              <w:ind w:left="194" w:right="185"/>
              <w:rPr>
                <w:sz w:val="24"/>
              </w:rPr>
            </w:pPr>
            <w:r>
              <w:rPr>
                <w:sz w:val="24"/>
              </w:rPr>
              <w:t>5 days</w:t>
            </w:r>
          </w:p>
        </w:tc>
      </w:tr>
      <w:tr w:rsidR="001F1153">
        <w:trPr>
          <w:trHeight w:val="836"/>
        </w:trPr>
        <w:tc>
          <w:tcPr>
            <w:tcW w:w="2160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before="0" w:line="242" w:lineRule="auto"/>
              <w:ind w:left="113" w:right="103"/>
              <w:rPr>
                <w:sz w:val="24"/>
              </w:rPr>
            </w:pPr>
            <w:r>
              <w:rPr>
                <w:sz w:val="24"/>
              </w:rPr>
              <w:t>Field Medical Readiness</w:t>
            </w:r>
          </w:p>
          <w:p w:rsidR="001F1153" w:rsidRDefault="00BA6AD0">
            <w:pPr>
              <w:pStyle w:val="TableParagraph"/>
              <w:spacing w:line="258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Training Program</w:t>
            </w:r>
          </w:p>
        </w:tc>
        <w:tc>
          <w:tcPr>
            <w:tcW w:w="1710" w:type="dxa"/>
          </w:tcPr>
          <w:p w:rsidR="001F1153" w:rsidRDefault="001F1153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153" w:right="145"/>
              <w:rPr>
                <w:sz w:val="24"/>
              </w:rPr>
            </w:pPr>
            <w:r>
              <w:rPr>
                <w:sz w:val="24"/>
              </w:rPr>
              <w:t>RedDOG</w:t>
            </w:r>
          </w:p>
        </w:tc>
        <w:tc>
          <w:tcPr>
            <w:tcW w:w="1620" w:type="dxa"/>
          </w:tcPr>
          <w:p w:rsidR="001F1153" w:rsidRDefault="001F1153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710" w:type="dxa"/>
          </w:tcPr>
          <w:p w:rsidR="001F1153" w:rsidRDefault="001F1153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170" w:type="dxa"/>
          </w:tcPr>
          <w:p w:rsidR="001F1153" w:rsidRDefault="001F1153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194" w:right="185"/>
              <w:rPr>
                <w:sz w:val="24"/>
              </w:rPr>
            </w:pPr>
            <w:r>
              <w:rPr>
                <w:sz w:val="24"/>
              </w:rPr>
              <w:t>4 hours</w:t>
            </w:r>
          </w:p>
        </w:tc>
      </w:tr>
      <w:tr w:rsidR="001F1153">
        <w:trPr>
          <w:trHeight w:val="841"/>
        </w:trPr>
        <w:tc>
          <w:tcPr>
            <w:tcW w:w="2160" w:type="dxa"/>
          </w:tcPr>
          <w:p w:rsidR="001F1153" w:rsidRDefault="00BA6AD0">
            <w:pPr>
              <w:pStyle w:val="TableParagraph"/>
              <w:spacing w:line="280" w:lineRule="atLeast"/>
              <w:ind w:left="218" w:right="20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Non-Public Health/Response Trainings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before="2" w:line="280" w:lineRule="exact"/>
              <w:ind w:left="166" w:right="152" w:hanging="3"/>
              <w:rPr>
                <w:sz w:val="24"/>
              </w:rPr>
            </w:pPr>
            <w:r>
              <w:rPr>
                <w:sz w:val="24"/>
              </w:rPr>
              <w:t>Emerging Leaders Program (training)</w:t>
            </w:r>
          </w:p>
        </w:tc>
        <w:tc>
          <w:tcPr>
            <w:tcW w:w="1710" w:type="dxa"/>
          </w:tcPr>
          <w:p w:rsidR="001F1153" w:rsidRDefault="001F115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153" w:right="145"/>
              <w:rPr>
                <w:sz w:val="24"/>
              </w:rPr>
            </w:pPr>
            <w:r>
              <w:rPr>
                <w:sz w:val="24"/>
              </w:rPr>
              <w:t>HRSA</w:t>
            </w:r>
          </w:p>
        </w:tc>
        <w:tc>
          <w:tcPr>
            <w:tcW w:w="1620" w:type="dxa"/>
          </w:tcPr>
          <w:p w:rsidR="001F1153" w:rsidRDefault="001F115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710" w:type="dxa"/>
          </w:tcPr>
          <w:p w:rsidR="001F1153" w:rsidRDefault="001F115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1F1153" w:rsidRDefault="001F115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1F1153" w:rsidRDefault="00BA6AD0">
            <w:pPr>
              <w:pStyle w:val="TableParagraph"/>
              <w:spacing w:before="0"/>
              <w:ind w:left="194" w:right="185"/>
              <w:rPr>
                <w:sz w:val="24"/>
              </w:rPr>
            </w:pPr>
            <w:r>
              <w:rPr>
                <w:sz w:val="24"/>
              </w:rPr>
              <w:t>15 days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BA6AD0">
      <w:pPr>
        <w:spacing w:before="1"/>
        <w:ind w:left="300"/>
        <w:rPr>
          <w:b/>
          <w:sz w:val="24"/>
        </w:rPr>
      </w:pPr>
      <w:r>
        <w:rPr>
          <w:b/>
          <w:sz w:val="24"/>
        </w:rPr>
        <w:t>CERTIFICATION(S)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645"/>
        <w:gridCol w:w="1799"/>
        <w:gridCol w:w="1529"/>
      </w:tblGrid>
      <w:tr w:rsidR="001F1153">
        <w:trPr>
          <w:trHeight w:val="561"/>
        </w:trPr>
        <w:tc>
          <w:tcPr>
            <w:tcW w:w="3374" w:type="dxa"/>
          </w:tcPr>
          <w:p w:rsidR="001F1153" w:rsidRDefault="00BA6AD0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3645" w:type="dxa"/>
          </w:tcPr>
          <w:p w:rsidR="001F1153" w:rsidRDefault="00BA6AD0">
            <w:pPr>
              <w:pStyle w:val="TableParagraph"/>
              <w:spacing w:before="5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799" w:type="dxa"/>
          </w:tcPr>
          <w:p w:rsidR="001F1153" w:rsidRDefault="00BA6AD0">
            <w:pPr>
              <w:pStyle w:val="TableParagraph"/>
              <w:spacing w:line="280" w:lineRule="atLeast"/>
              <w:ind w:left="108" w:right="4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Required or Optional</w:t>
            </w:r>
          </w:p>
        </w:tc>
        <w:tc>
          <w:tcPr>
            <w:tcW w:w="1529" w:type="dxa"/>
          </w:tcPr>
          <w:p w:rsidR="001F1153" w:rsidRDefault="00BA6AD0">
            <w:pPr>
              <w:pStyle w:val="TableParagraph"/>
              <w:spacing w:before="5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</w:tr>
      <w:tr w:rsidR="001F1153">
        <w:trPr>
          <w:trHeight w:val="838"/>
        </w:trPr>
        <w:tc>
          <w:tcPr>
            <w:tcW w:w="3374" w:type="dxa"/>
          </w:tcPr>
          <w:p w:rsidR="001F1153" w:rsidRDefault="00BA6AD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Certified Emergency Nurse</w:t>
            </w:r>
          </w:p>
        </w:tc>
        <w:tc>
          <w:tcPr>
            <w:tcW w:w="3645" w:type="dxa"/>
          </w:tcPr>
          <w:p w:rsidR="001F1153" w:rsidRDefault="00BA6AD0">
            <w:pPr>
              <w:pStyle w:val="TableParagraph"/>
              <w:spacing w:line="280" w:lineRule="exact"/>
              <w:ind w:left="108" w:right="1254"/>
              <w:jc w:val="left"/>
              <w:rPr>
                <w:sz w:val="24"/>
              </w:rPr>
            </w:pPr>
            <w:r>
              <w:rPr>
                <w:sz w:val="24"/>
              </w:rPr>
              <w:t>The Emergency Nurses Association'</w:t>
            </w:r>
            <w:r>
              <w:rPr>
                <w:sz w:val="24"/>
              </w:rPr>
              <w:t>s Board of Certification</w:t>
            </w:r>
          </w:p>
        </w:tc>
        <w:tc>
          <w:tcPr>
            <w:tcW w:w="1799" w:type="dxa"/>
          </w:tcPr>
          <w:p w:rsidR="001F1153" w:rsidRDefault="00BA6AD0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529" w:type="dxa"/>
          </w:tcPr>
          <w:p w:rsidR="001F1153" w:rsidRDefault="00BA6AD0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2010-2014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BA6AD0">
      <w:pPr>
        <w:ind w:left="300"/>
        <w:rPr>
          <w:b/>
          <w:sz w:val="24"/>
        </w:rPr>
      </w:pPr>
      <w:r>
        <w:rPr>
          <w:b/>
          <w:sz w:val="24"/>
        </w:rPr>
        <w:t>LICENSURE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070"/>
        <w:gridCol w:w="3510"/>
      </w:tblGrid>
      <w:tr w:rsidR="001F1153">
        <w:trPr>
          <w:trHeight w:val="561"/>
        </w:trPr>
        <w:tc>
          <w:tcPr>
            <w:tcW w:w="3150" w:type="dxa"/>
          </w:tcPr>
          <w:p w:rsidR="001F1153" w:rsidRDefault="00BA6AD0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1620" w:type="dxa"/>
          </w:tcPr>
          <w:p w:rsidR="001F1153" w:rsidRDefault="00BA6AD0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2070" w:type="dxa"/>
          </w:tcPr>
          <w:p w:rsidR="001F1153" w:rsidRDefault="00BA6AD0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Expiration Date</w:t>
            </w:r>
          </w:p>
        </w:tc>
        <w:tc>
          <w:tcPr>
            <w:tcW w:w="3510" w:type="dxa"/>
          </w:tcPr>
          <w:p w:rsidR="001F1153" w:rsidRDefault="00BA6AD0">
            <w:pPr>
              <w:pStyle w:val="TableParagraph"/>
              <w:spacing w:line="280" w:lineRule="atLeast"/>
              <w:ind w:left="107" w:right="4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# of CE Hours Required per Licensing Period</w:t>
            </w:r>
          </w:p>
        </w:tc>
      </w:tr>
      <w:tr w:rsidR="001F1153">
        <w:trPr>
          <w:trHeight w:val="279"/>
        </w:trPr>
        <w:tc>
          <w:tcPr>
            <w:tcW w:w="3150" w:type="dxa"/>
          </w:tcPr>
          <w:p w:rsidR="001F1153" w:rsidRDefault="00BA6AD0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  <w:tc>
          <w:tcPr>
            <w:tcW w:w="1620" w:type="dxa"/>
          </w:tcPr>
          <w:p w:rsidR="001F1153" w:rsidRDefault="00BA6AD0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Virginia</w:t>
            </w:r>
          </w:p>
        </w:tc>
        <w:tc>
          <w:tcPr>
            <w:tcW w:w="2070" w:type="dxa"/>
          </w:tcPr>
          <w:p w:rsidR="001F1153" w:rsidRDefault="00BA6AD0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May 2020</w:t>
            </w:r>
          </w:p>
        </w:tc>
        <w:tc>
          <w:tcPr>
            <w:tcW w:w="3510" w:type="dxa"/>
          </w:tcPr>
          <w:p w:rsidR="001F1153" w:rsidRDefault="00BA6AD0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BA6AD0">
      <w:pPr>
        <w:spacing w:before="1"/>
        <w:ind w:left="300"/>
        <w:rPr>
          <w:b/>
          <w:sz w:val="24"/>
        </w:rPr>
      </w:pPr>
      <w:r>
        <w:rPr>
          <w:b/>
          <w:sz w:val="24"/>
        </w:rPr>
        <w:t>AWARDS &amp; RECOGNITION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6313"/>
        <w:gridCol w:w="1980"/>
      </w:tblGrid>
      <w:tr w:rsidR="001F1153">
        <w:trPr>
          <w:trHeight w:val="561"/>
        </w:trPr>
        <w:tc>
          <w:tcPr>
            <w:tcW w:w="2057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before="5"/>
              <w:ind w:left="2875" w:right="2866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80" w:lineRule="atLeast"/>
              <w:ind w:left="517" w:right="486" w:firstLine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Year(s) Awarded</w:t>
            </w:r>
          </w:p>
        </w:tc>
      </w:tr>
      <w:tr w:rsidR="001F1153">
        <w:trPr>
          <w:trHeight w:val="298"/>
        </w:trPr>
        <w:tc>
          <w:tcPr>
            <w:tcW w:w="2057" w:type="dxa"/>
            <w:vMerge w:val="restart"/>
          </w:tcPr>
          <w:p w:rsidR="001F1153" w:rsidRDefault="00BA6AD0">
            <w:pPr>
              <w:pStyle w:val="TableParagraph"/>
              <w:spacing w:before="5"/>
              <w:ind w:left="6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USPHS</w:t>
            </w: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Outstanding Service Medal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Commendation Medal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PHS Citation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Presidential Unit Citation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Unit Commendation (3)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2011 (x2), 2010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Special Assignment Award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Regular Corps Ribbon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Commissioned Corps Training Ribbon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Field Medical Readiness Badge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1F1153">
        <w:trPr>
          <w:trHeight w:val="558"/>
        </w:trPr>
        <w:tc>
          <w:tcPr>
            <w:tcW w:w="2057" w:type="dxa"/>
            <w:vMerge w:val="restart"/>
          </w:tcPr>
          <w:p w:rsidR="001F1153" w:rsidRDefault="00BA6AD0">
            <w:pPr>
              <w:pStyle w:val="TableParagraph"/>
              <w:spacing w:before="5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Other Awards</w:t>
            </w: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80" w:lineRule="exact"/>
              <w:ind w:left="107" w:right="702"/>
              <w:jc w:val="left"/>
              <w:rPr>
                <w:sz w:val="24"/>
              </w:rPr>
            </w:pPr>
            <w:r>
              <w:rPr>
                <w:sz w:val="24"/>
              </w:rPr>
              <w:t>HRSA’s Administrator’s Citation for Outstanding Group Performance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1F1153">
        <w:trPr>
          <w:trHeight w:val="290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before="0"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Indian Health Service Group Award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before="0" w:line="270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N-PAC Career Counseling Certificate of Appreciation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1F1153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1F1153" w:rsidRDefault="00BA6AD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National Defense Service Medal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</w:tbl>
    <w:p w:rsidR="001F1153" w:rsidRDefault="001F1153">
      <w:pPr>
        <w:spacing w:line="271" w:lineRule="exact"/>
        <w:rPr>
          <w:sz w:val="24"/>
        </w:rPr>
        <w:sectPr w:rsidR="001F1153">
          <w:pgSz w:w="12240" w:h="15840"/>
          <w:pgMar w:top="1560" w:right="700" w:bottom="1200" w:left="780" w:header="735" w:footer="1012" w:gutter="0"/>
          <w:cols w:space="720"/>
        </w:sectPr>
      </w:pPr>
    </w:p>
    <w:p w:rsidR="001F1153" w:rsidRDefault="001F1153">
      <w:pPr>
        <w:pStyle w:val="BodyText"/>
        <w:spacing w:before="10"/>
        <w:rPr>
          <w:b/>
          <w:sz w:val="15"/>
        </w:rPr>
      </w:pPr>
    </w:p>
    <w:p w:rsidR="001F1153" w:rsidRDefault="00BA6AD0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RESPONSE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870"/>
        <w:gridCol w:w="3150"/>
        <w:gridCol w:w="1980"/>
      </w:tblGrid>
      <w:tr w:rsidR="001F1153">
        <w:trPr>
          <w:trHeight w:val="280"/>
        </w:trPr>
        <w:tc>
          <w:tcPr>
            <w:tcW w:w="1350" w:type="dxa"/>
          </w:tcPr>
          <w:p w:rsidR="001F1153" w:rsidRDefault="001F1153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870" w:type="dxa"/>
          </w:tcPr>
          <w:p w:rsidR="001F1153" w:rsidRDefault="00BA6AD0">
            <w:pPr>
              <w:pStyle w:val="TableParagraph"/>
              <w:spacing w:before="5" w:line="255" w:lineRule="exact"/>
              <w:ind w:left="1513" w:right="1505"/>
              <w:rPr>
                <w:b/>
                <w:sz w:val="24"/>
              </w:rPr>
            </w:pPr>
            <w:r>
              <w:rPr>
                <w:b/>
                <w:sz w:val="24"/>
              </w:rPr>
              <w:t>Mission</w:t>
            </w:r>
          </w:p>
        </w:tc>
        <w:tc>
          <w:tcPr>
            <w:tcW w:w="3150" w:type="dxa"/>
          </w:tcPr>
          <w:p w:rsidR="001F1153" w:rsidRDefault="00BA6AD0">
            <w:pPr>
              <w:pStyle w:val="TableParagraph"/>
              <w:spacing w:before="5" w:line="255" w:lineRule="exact"/>
              <w:ind w:left="527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before="5" w:line="255" w:lineRule="exact"/>
              <w:ind w:left="7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1F1153">
        <w:trPr>
          <w:trHeight w:val="399"/>
        </w:trPr>
        <w:tc>
          <w:tcPr>
            <w:tcW w:w="1350" w:type="dxa"/>
            <w:vMerge w:val="restart"/>
          </w:tcPr>
          <w:p w:rsidR="001F1153" w:rsidRDefault="00BA6AD0">
            <w:pPr>
              <w:pStyle w:val="TableParagraph"/>
              <w:spacing w:before="5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USPHS</w:t>
            </w:r>
          </w:p>
        </w:tc>
        <w:tc>
          <w:tcPr>
            <w:tcW w:w="3870" w:type="dxa"/>
          </w:tcPr>
          <w:p w:rsidR="001F1153" w:rsidRDefault="00BA6AD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Haiti Earthquake</w:t>
            </w:r>
          </w:p>
        </w:tc>
        <w:tc>
          <w:tcPr>
            <w:tcW w:w="3150" w:type="dxa"/>
          </w:tcPr>
          <w:p w:rsidR="001F1153" w:rsidRDefault="00BA6AD0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RDF – 1 Chief Nurse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1F1153">
        <w:trPr>
          <w:trHeight w:val="399"/>
        </w:trPr>
        <w:tc>
          <w:tcPr>
            <w:tcW w:w="1350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</w:tcPr>
          <w:p w:rsidR="001F1153" w:rsidRDefault="00BA6AD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Hurricane Katrina/Rita Deployment</w:t>
            </w:r>
          </w:p>
        </w:tc>
        <w:tc>
          <w:tcPr>
            <w:tcW w:w="3150" w:type="dxa"/>
          </w:tcPr>
          <w:p w:rsidR="001F1153" w:rsidRDefault="00BA6AD0">
            <w:pPr>
              <w:pStyle w:val="TableParagraph"/>
              <w:ind w:left="527" w:right="51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1F1153">
        <w:trPr>
          <w:trHeight w:val="399"/>
        </w:trPr>
        <w:tc>
          <w:tcPr>
            <w:tcW w:w="1350" w:type="dxa"/>
            <w:vMerge/>
            <w:tcBorders>
              <w:top w:val="nil"/>
            </w:tcBorders>
          </w:tcPr>
          <w:p w:rsidR="001F1153" w:rsidRDefault="001F1153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</w:tcPr>
          <w:p w:rsidR="001F1153" w:rsidRDefault="00BA6AD0">
            <w:pPr>
              <w:pStyle w:val="TableParagraph"/>
              <w:spacing w:before="0" w:line="277" w:lineRule="exact"/>
              <w:ind w:left="107"/>
              <w:jc w:val="left"/>
              <w:rPr>
                <w:sz w:val="16"/>
              </w:rPr>
            </w:pPr>
            <w:r>
              <w:rPr>
                <w:sz w:val="24"/>
              </w:rPr>
              <w:t>National Mall July 4</w:t>
            </w:r>
            <w:r>
              <w:rPr>
                <w:position w:val="9"/>
                <w:sz w:val="16"/>
              </w:rPr>
              <w:t>th</w:t>
            </w:r>
          </w:p>
        </w:tc>
        <w:tc>
          <w:tcPr>
            <w:tcW w:w="3150" w:type="dxa"/>
          </w:tcPr>
          <w:p w:rsidR="001F1153" w:rsidRDefault="00BA6AD0">
            <w:pPr>
              <w:pStyle w:val="TableParagraph"/>
              <w:ind w:left="527" w:right="51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1F1153">
        <w:trPr>
          <w:trHeight w:val="399"/>
        </w:trPr>
        <w:tc>
          <w:tcPr>
            <w:tcW w:w="1350" w:type="dxa"/>
          </w:tcPr>
          <w:p w:rsidR="001F1153" w:rsidRDefault="00BA6AD0">
            <w:pPr>
              <w:pStyle w:val="TableParagraph"/>
              <w:spacing w:before="5"/>
              <w:ind w:left="2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870" w:type="dxa"/>
          </w:tcPr>
          <w:p w:rsidR="001F1153" w:rsidRDefault="00BA6AD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Zika Deployment</w:t>
            </w:r>
          </w:p>
        </w:tc>
        <w:tc>
          <w:tcPr>
            <w:tcW w:w="3150" w:type="dxa"/>
          </w:tcPr>
          <w:p w:rsidR="001F1153" w:rsidRDefault="00BA6AD0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Team lead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BA6AD0">
      <w:pPr>
        <w:spacing w:before="1"/>
        <w:ind w:left="300"/>
        <w:rPr>
          <w:b/>
          <w:sz w:val="24"/>
        </w:rPr>
      </w:pPr>
      <w:r>
        <w:rPr>
          <w:b/>
          <w:sz w:val="24"/>
        </w:rPr>
        <w:t>MENTOR/MENTEE PROGRAM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8"/>
        <w:gridCol w:w="1980"/>
      </w:tblGrid>
      <w:tr w:rsidR="001F1153">
        <w:trPr>
          <w:trHeight w:val="280"/>
        </w:trPr>
        <w:tc>
          <w:tcPr>
            <w:tcW w:w="8388" w:type="dxa"/>
          </w:tcPr>
          <w:p w:rsidR="001F1153" w:rsidRDefault="00BA6AD0">
            <w:pPr>
              <w:pStyle w:val="TableParagraph"/>
              <w:spacing w:before="5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OFFICIAL N-PAC Category Mentor/Mentees(s)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before="5" w:line="255" w:lineRule="exact"/>
              <w:ind w:left="112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1F1153">
        <w:trPr>
          <w:trHeight w:val="279"/>
        </w:trPr>
        <w:tc>
          <w:tcPr>
            <w:tcW w:w="8388" w:type="dxa"/>
          </w:tcPr>
          <w:p w:rsidR="001F1153" w:rsidRDefault="00BA6AD0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Mentor: CAPT …….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58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2008 - Present</w:t>
            </w:r>
          </w:p>
        </w:tc>
      </w:tr>
      <w:tr w:rsidR="001F1153">
        <w:trPr>
          <w:trHeight w:val="279"/>
        </w:trPr>
        <w:tc>
          <w:tcPr>
            <w:tcW w:w="8388" w:type="dxa"/>
          </w:tcPr>
          <w:p w:rsidR="001F1153" w:rsidRDefault="00BA6AD0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Mentee: LT . . . .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5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2015 – Present</w:t>
            </w:r>
          </w:p>
        </w:tc>
      </w:tr>
      <w:tr w:rsidR="001F1153">
        <w:trPr>
          <w:trHeight w:val="280"/>
        </w:trPr>
        <w:tc>
          <w:tcPr>
            <w:tcW w:w="8388" w:type="dxa"/>
          </w:tcPr>
          <w:p w:rsidR="001F1153" w:rsidRDefault="00BA6AD0">
            <w:pPr>
              <w:pStyle w:val="TableParagraph"/>
              <w:spacing w:before="5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Other PHS/Agency Mentor/Mentees(s)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before="5" w:line="255" w:lineRule="exact"/>
              <w:ind w:left="112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1F1153">
        <w:trPr>
          <w:trHeight w:val="279"/>
        </w:trPr>
        <w:tc>
          <w:tcPr>
            <w:tcW w:w="8388" w:type="dxa"/>
          </w:tcPr>
          <w:p w:rsidR="001F1153" w:rsidRDefault="00BA6AD0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Dr./Ms./Mrs./Mr. ………</w:t>
            </w:r>
          </w:p>
        </w:tc>
        <w:tc>
          <w:tcPr>
            <w:tcW w:w="1980" w:type="dxa"/>
          </w:tcPr>
          <w:p w:rsidR="001F1153" w:rsidRDefault="00BA6AD0">
            <w:pPr>
              <w:pStyle w:val="TableParagraph"/>
              <w:spacing w:line="258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2011 - Present</w:t>
            </w:r>
          </w:p>
        </w:tc>
      </w:tr>
    </w:tbl>
    <w:p w:rsidR="001F1153" w:rsidRDefault="001F1153">
      <w:pPr>
        <w:pStyle w:val="BodyText"/>
        <w:rPr>
          <w:b/>
        </w:rPr>
      </w:pPr>
    </w:p>
    <w:p w:rsidR="001F1153" w:rsidRDefault="00BA6AD0">
      <w:pPr>
        <w:ind w:left="300"/>
        <w:rPr>
          <w:b/>
          <w:sz w:val="24"/>
        </w:rPr>
      </w:pPr>
      <w:r>
        <w:rPr>
          <w:b/>
          <w:sz w:val="24"/>
        </w:rPr>
        <w:t>PUBLICATION(S)</w:t>
      </w:r>
    </w:p>
    <w:p w:rsidR="001F1153" w:rsidRDefault="00BA6AD0">
      <w:pPr>
        <w:pStyle w:val="ListParagraph"/>
        <w:numPr>
          <w:ilvl w:val="2"/>
          <w:numId w:val="1"/>
        </w:numPr>
        <w:tabs>
          <w:tab w:val="left" w:pos="1020"/>
        </w:tabs>
        <w:spacing w:before="5" w:line="242" w:lineRule="auto"/>
        <w:ind w:right="631"/>
        <w:rPr>
          <w:sz w:val="24"/>
        </w:rPr>
      </w:pPr>
      <w:r>
        <w:rPr>
          <w:sz w:val="24"/>
        </w:rPr>
        <w:t xml:space="preserve">Jones, B., </w:t>
      </w:r>
      <w:r>
        <w:rPr>
          <w:b/>
          <w:sz w:val="24"/>
        </w:rPr>
        <w:t xml:space="preserve">Brown, D. </w:t>
      </w:r>
      <w:r>
        <w:rPr>
          <w:sz w:val="24"/>
        </w:rPr>
        <w:t xml:space="preserve">(2011). Fundamentals of Medical Informatics. </w:t>
      </w:r>
      <w:r>
        <w:rPr>
          <w:sz w:val="24"/>
          <w:u w:val="single"/>
        </w:rPr>
        <w:t>Healthcare Informatics</w:t>
      </w:r>
      <w:r>
        <w:rPr>
          <w:sz w:val="24"/>
        </w:rPr>
        <w:t>, p. 1-6.</w:t>
      </w:r>
    </w:p>
    <w:p w:rsidR="001F1153" w:rsidRDefault="00BA6AD0">
      <w:pPr>
        <w:pStyle w:val="ListParagraph"/>
        <w:numPr>
          <w:ilvl w:val="2"/>
          <w:numId w:val="1"/>
        </w:numPr>
        <w:tabs>
          <w:tab w:val="left" w:pos="1020"/>
        </w:tabs>
        <w:spacing w:before="5"/>
        <w:rPr>
          <w:sz w:val="24"/>
        </w:rPr>
      </w:pPr>
      <w:r>
        <w:rPr>
          <w:b/>
          <w:sz w:val="24"/>
        </w:rPr>
        <w:t xml:space="preserve">Brown, D. </w:t>
      </w:r>
      <w:r>
        <w:rPr>
          <w:sz w:val="24"/>
        </w:rPr>
        <w:t xml:space="preserve">(2008) Epidemiology of alcohol-associated cancers. </w:t>
      </w:r>
      <w:r>
        <w:rPr>
          <w:sz w:val="24"/>
          <w:u w:val="single"/>
        </w:rPr>
        <w:t>Alcohol</w:t>
      </w:r>
      <w:r>
        <w:rPr>
          <w:sz w:val="24"/>
        </w:rPr>
        <w:t>, (35), p.</w:t>
      </w:r>
      <w:r>
        <w:rPr>
          <w:spacing w:val="-5"/>
          <w:sz w:val="24"/>
        </w:rPr>
        <w:t xml:space="preserve"> </w:t>
      </w:r>
      <w:r>
        <w:rPr>
          <w:sz w:val="24"/>
        </w:rPr>
        <w:t>161-168.</w:t>
      </w:r>
    </w:p>
    <w:p w:rsidR="001F1153" w:rsidRDefault="00BA6AD0">
      <w:pPr>
        <w:pStyle w:val="ListParagraph"/>
        <w:numPr>
          <w:ilvl w:val="2"/>
          <w:numId w:val="1"/>
        </w:numPr>
        <w:tabs>
          <w:tab w:val="left" w:pos="1020"/>
        </w:tabs>
        <w:spacing w:before="8" w:line="242" w:lineRule="auto"/>
        <w:ind w:right="701"/>
        <w:rPr>
          <w:sz w:val="24"/>
        </w:rPr>
      </w:pPr>
      <w:r>
        <w:rPr>
          <w:sz w:val="24"/>
        </w:rPr>
        <w:t xml:space="preserve">Davis, A., Johnson, J., </w:t>
      </w:r>
      <w:r>
        <w:rPr>
          <w:b/>
          <w:sz w:val="24"/>
        </w:rPr>
        <w:t xml:space="preserve">Brown, D. </w:t>
      </w:r>
      <w:r>
        <w:rPr>
          <w:sz w:val="24"/>
        </w:rPr>
        <w:t xml:space="preserve">(2005). Occupation, pesticide exposure and risk of multiple myeloma. </w:t>
      </w:r>
      <w:r>
        <w:rPr>
          <w:sz w:val="24"/>
          <w:u w:val="single"/>
        </w:rPr>
        <w:t xml:space="preserve">Scandinavian Journal of Work and </w:t>
      </w:r>
      <w:r>
        <w:rPr>
          <w:sz w:val="24"/>
          <w:u w:val="single"/>
        </w:rPr>
        <w:t>Environmental Health, (</w:t>
      </w:r>
      <w:r>
        <w:rPr>
          <w:sz w:val="24"/>
        </w:rPr>
        <w:t>30),</w:t>
      </w:r>
      <w:r>
        <w:rPr>
          <w:spacing w:val="-6"/>
          <w:sz w:val="24"/>
        </w:rPr>
        <w:t xml:space="preserve"> </w:t>
      </w:r>
      <w:r>
        <w:rPr>
          <w:sz w:val="24"/>
        </w:rPr>
        <w:t>p.215-222.</w:t>
      </w:r>
    </w:p>
    <w:p w:rsidR="001F1153" w:rsidRDefault="001F1153">
      <w:pPr>
        <w:pStyle w:val="BodyText"/>
        <w:spacing w:before="8"/>
        <w:rPr>
          <w:sz w:val="16"/>
        </w:rPr>
      </w:pPr>
    </w:p>
    <w:p w:rsidR="001F1153" w:rsidRDefault="00BA6AD0">
      <w:pPr>
        <w:pStyle w:val="Heading1"/>
        <w:spacing w:before="90"/>
      </w:pPr>
      <w:r>
        <w:t>PRESENTATION(S)</w:t>
      </w:r>
    </w:p>
    <w:p w:rsidR="001F1153" w:rsidRDefault="00BA6AD0">
      <w:pPr>
        <w:tabs>
          <w:tab w:val="left" w:pos="8939"/>
        </w:tabs>
        <w:spacing w:before="5" w:line="242" w:lineRule="auto"/>
        <w:ind w:left="300" w:right="759"/>
        <w:rPr>
          <w:sz w:val="24"/>
        </w:rPr>
      </w:pPr>
      <w:r>
        <w:rPr>
          <w:b/>
          <w:sz w:val="24"/>
        </w:rPr>
        <w:t>Career Opportunities in the USPHS – Lecture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z w:val="24"/>
        </w:rPr>
        <w:tab/>
      </w:r>
      <w:r>
        <w:rPr>
          <w:sz w:val="24"/>
        </w:rPr>
        <w:t>NOV 2017 Pharmacy &amp; Nursing Schools, Hampton 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</w:p>
    <w:p w:rsidR="001F1153" w:rsidRDefault="001F1153">
      <w:pPr>
        <w:pStyle w:val="BodyText"/>
      </w:pPr>
    </w:p>
    <w:p w:rsidR="001F1153" w:rsidRDefault="00BA6AD0">
      <w:pPr>
        <w:tabs>
          <w:tab w:val="left" w:pos="8939"/>
        </w:tabs>
        <w:spacing w:line="242" w:lineRule="auto"/>
        <w:ind w:left="300" w:right="838"/>
        <w:rPr>
          <w:sz w:val="24"/>
        </w:rPr>
      </w:pPr>
      <w:r>
        <w:rPr>
          <w:b/>
          <w:sz w:val="24"/>
        </w:rPr>
        <w:t>Career Opportunities in the USPHS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–Various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z w:val="24"/>
        </w:rPr>
        <w:tab/>
      </w:r>
      <w:r>
        <w:rPr>
          <w:sz w:val="24"/>
        </w:rPr>
        <w:t>JAN 2017 6th Army AMED Rct Cmd, He</w:t>
      </w:r>
      <w:r>
        <w:rPr>
          <w:sz w:val="24"/>
        </w:rPr>
        <w:t>adquarters, Denver,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</w:p>
    <w:p w:rsidR="001F1153" w:rsidRDefault="001F1153">
      <w:pPr>
        <w:pStyle w:val="BodyText"/>
      </w:pPr>
    </w:p>
    <w:p w:rsidR="001F1153" w:rsidRDefault="00BA6AD0">
      <w:pPr>
        <w:tabs>
          <w:tab w:val="left" w:pos="8939"/>
        </w:tabs>
        <w:spacing w:line="242" w:lineRule="auto"/>
        <w:ind w:left="300" w:right="759"/>
        <w:rPr>
          <w:sz w:val="24"/>
        </w:rPr>
      </w:pPr>
      <w:r>
        <w:rPr>
          <w:b/>
          <w:sz w:val="24"/>
        </w:rPr>
        <w:t>HCFA Executive Committee,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HCFA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Headquarters</w:t>
      </w:r>
      <w:r>
        <w:rPr>
          <w:b/>
          <w:sz w:val="24"/>
        </w:rPr>
        <w:tab/>
      </w:r>
      <w:r>
        <w:rPr>
          <w:sz w:val="24"/>
        </w:rPr>
        <w:t>NOV 2016 Baltimore,</w:t>
      </w:r>
      <w:r>
        <w:rPr>
          <w:spacing w:val="-1"/>
          <w:sz w:val="24"/>
        </w:rPr>
        <w:t xml:space="preserve"> </w:t>
      </w:r>
      <w:r>
        <w:rPr>
          <w:sz w:val="24"/>
        </w:rPr>
        <w:t>MD</w:t>
      </w:r>
    </w:p>
    <w:p w:rsidR="001F1153" w:rsidRDefault="001F1153">
      <w:pPr>
        <w:pStyle w:val="BodyText"/>
      </w:pPr>
    </w:p>
    <w:p w:rsidR="001F1153" w:rsidRDefault="00BA6AD0">
      <w:pPr>
        <w:tabs>
          <w:tab w:val="left" w:pos="8939"/>
        </w:tabs>
        <w:ind w:left="300"/>
        <w:rPr>
          <w:sz w:val="24"/>
        </w:rPr>
      </w:pPr>
      <w:r>
        <w:rPr>
          <w:b/>
          <w:sz w:val="24"/>
        </w:rPr>
        <w:t>Nursing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z w:val="24"/>
        </w:rPr>
        <w:tab/>
      </w:r>
      <w:r>
        <w:rPr>
          <w:sz w:val="24"/>
        </w:rPr>
        <w:t>NOV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:rsidR="001F1153" w:rsidRDefault="00BA6AD0">
      <w:pPr>
        <w:pStyle w:val="BodyText"/>
        <w:spacing w:before="4"/>
        <w:ind w:left="300"/>
      </w:pPr>
      <w:r>
        <w:t>University North Las Vegas, Las Vegas, NV</w:t>
      </w:r>
    </w:p>
    <w:p w:rsidR="001F1153" w:rsidRDefault="001F1153">
      <w:pPr>
        <w:pStyle w:val="BodyText"/>
        <w:spacing w:before="10"/>
      </w:pPr>
    </w:p>
    <w:p w:rsidR="001F1153" w:rsidRDefault="00BA6AD0">
      <w:pPr>
        <w:pStyle w:val="Heading1"/>
      </w:pPr>
      <w:r>
        <w:t>CIVIC, COMMUNITY, AND VOLUNTEER ACTIVITIES: (OPTIONAL)</w:t>
      </w:r>
    </w:p>
    <w:p w:rsidR="001F1153" w:rsidRDefault="00BA6AD0">
      <w:pPr>
        <w:pStyle w:val="BodyText"/>
        <w:tabs>
          <w:tab w:val="left" w:pos="6779"/>
        </w:tabs>
        <w:spacing w:before="2"/>
        <w:ind w:left="300"/>
      </w:pPr>
      <w:r>
        <w:t>Volunteer, Big Brothers and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Sisters</w:t>
      </w:r>
      <w:r>
        <w:tab/>
      </w:r>
      <w:r>
        <w:t>2005-present</w:t>
      </w:r>
    </w:p>
    <w:p w:rsidR="001F1153" w:rsidRDefault="00BA6AD0">
      <w:pPr>
        <w:pStyle w:val="BodyText"/>
        <w:tabs>
          <w:tab w:val="left" w:pos="6779"/>
        </w:tabs>
        <w:spacing w:before="3"/>
        <w:ind w:left="300"/>
      </w:pPr>
      <w:r>
        <w:t>Parish Nurse (name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church)</w:t>
      </w:r>
      <w:r>
        <w:tab/>
        <w:t>2014 - 2015</w:t>
      </w:r>
    </w:p>
    <w:sectPr w:rsidR="001F1153">
      <w:pgSz w:w="12240" w:h="15840"/>
      <w:pgMar w:top="1560" w:right="700" w:bottom="1200" w:left="780" w:header="735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6AD0">
      <w:r>
        <w:separator/>
      </w:r>
    </w:p>
  </w:endnote>
  <w:endnote w:type="continuationSeparator" w:id="0">
    <w:p w:rsidR="00000000" w:rsidRDefault="00BA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53" w:rsidRDefault="00426CD8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792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9276080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153" w:rsidRDefault="00BA6AD0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pt;margin-top:730.4pt;width:10pt;height:15.3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IGsQIAAK8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" filled="f" stroked="f">
              <v:textbox inset="0,0,0,0">
                <w:txbxContent>
                  <w:p w:rsidR="001F1153" w:rsidRDefault="00BA6AD0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6AD0">
      <w:r>
        <w:separator/>
      </w:r>
    </w:p>
  </w:footnote>
  <w:footnote w:type="continuationSeparator" w:id="0">
    <w:p w:rsidR="00000000" w:rsidRDefault="00BA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53" w:rsidRDefault="00426CD8">
    <w:pPr>
      <w:pStyle w:val="BodyText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74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454025</wp:posOffset>
              </wp:positionV>
              <wp:extent cx="199834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153" w:rsidRDefault="00BA6AD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Last Update: Month and 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5.75pt;width:157.35pt;height:15.3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AKrgIAAKk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" filled="f" stroked="f">
              <v:textbox inset="0,0,0,0">
                <w:txbxContent>
                  <w:p w:rsidR="001F1153" w:rsidRDefault="00BA6AD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Last Update: Month and 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1768" behindDoc="1" locked="0" layoutInCell="1" allowOverlap="1">
              <wp:simplePos x="0" y="0"/>
              <wp:positionH relativeFrom="page">
                <wp:posOffset>5194935</wp:posOffset>
              </wp:positionH>
              <wp:positionV relativeFrom="page">
                <wp:posOffset>454025</wp:posOffset>
              </wp:positionV>
              <wp:extent cx="1802130" cy="551180"/>
              <wp:effectExtent l="381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153" w:rsidRDefault="00BA6AD0">
                          <w:pPr>
                            <w:spacing w:before="10" w:line="244" w:lineRule="auto"/>
                            <w:ind w:left="20" w:right="-2" w:firstLine="1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Rank First Middle Last EMP ID # / PHS # XXXXX</w:t>
                          </w:r>
                        </w:p>
                        <w:p w:rsidR="001F1153" w:rsidRDefault="00BA6AD0">
                          <w:pPr>
                            <w:spacing w:line="275" w:lineRule="exact"/>
                            <w:ind w:left="3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Nurse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9.05pt;margin-top:35.75pt;width:141.9pt;height:43.4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qE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" filled="f" stroked="f">
              <v:textbox inset="0,0,0,0">
                <w:txbxContent>
                  <w:p w:rsidR="001F1153" w:rsidRDefault="00BA6AD0">
                    <w:pPr>
                      <w:spacing w:before="10" w:line="244" w:lineRule="auto"/>
                      <w:ind w:left="20" w:right="-2" w:firstLine="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Rank First Middle Last EMP ID # / PHS # XXXXX</w:t>
                    </w:r>
                  </w:p>
                  <w:p w:rsidR="001F1153" w:rsidRDefault="00BA6AD0">
                    <w:pPr>
                      <w:spacing w:line="275" w:lineRule="exact"/>
                      <w:ind w:left="3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Nurse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E2F"/>
    <w:multiLevelType w:val="multilevel"/>
    <w:tmpl w:val="DA00BA06"/>
    <w:lvl w:ilvl="0">
      <w:start w:val="14"/>
      <w:numFmt w:val="upperLetter"/>
      <w:lvlText w:val="%1"/>
      <w:lvlJc w:val="left"/>
      <w:pPr>
        <w:ind w:left="687" w:hanging="388"/>
        <w:jc w:val="left"/>
      </w:pPr>
      <w:rPr>
        <w:rFonts w:hint="default"/>
        <w:lang w:val="en-US" w:eastAsia="en-US" w:bidi="en-US"/>
      </w:rPr>
    </w:lvl>
    <w:lvl w:ilvl="1">
      <w:start w:val="16"/>
      <w:numFmt w:val="upperLetter"/>
      <w:lvlText w:val="%1-%2"/>
      <w:lvlJc w:val="left"/>
      <w:pPr>
        <w:ind w:left="687" w:hanging="388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9A87EFB"/>
    <w:multiLevelType w:val="hybridMultilevel"/>
    <w:tmpl w:val="72664C6C"/>
    <w:lvl w:ilvl="0" w:tplc="2638A4C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8DC55E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en-US"/>
      </w:rPr>
    </w:lvl>
    <w:lvl w:ilvl="2" w:tplc="B6FC680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3" w:tplc="6BA4F838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008ECA32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5" w:tplc="8A929EBC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 w:tplc="1E0AC93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7" w:tplc="B3EAA63C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en-US"/>
      </w:rPr>
    </w:lvl>
    <w:lvl w:ilvl="8" w:tplc="E07EEB8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3"/>
    <w:rsid w:val="001F1153"/>
    <w:rsid w:val="00426CD8"/>
    <w:rsid w:val="00B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C742456-02EF-4341-AA30-4E4F8034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NIH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Rasulnia, Bobby (CDC/OSTLTS/DPHPI)</dc:creator>
  <cp:lastModifiedBy>Jones, Antoinette (NIH/CC/OD) [E]</cp:lastModifiedBy>
  <cp:revision>2</cp:revision>
  <dcterms:created xsi:type="dcterms:W3CDTF">2018-08-13T20:29:00Z</dcterms:created>
  <dcterms:modified xsi:type="dcterms:W3CDTF">2018-08-13T20:29:00Z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2018-08-01T00:00:00Z</vt:filetime>
  </property>
</Properties>
</file>